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86" w:rsidRPr="00C1557A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РАБОЧАЯ ПРОГРАММА</w:t>
      </w:r>
    </w:p>
    <w:p w:rsidR="00B43686" w:rsidRPr="00C1557A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ДЛЯ ОСНОВНОГО ОБЩЕГО ОБРАЗОВАНИЯ</w:t>
      </w:r>
    </w:p>
    <w:p w:rsidR="00B43686" w:rsidRPr="00C1557A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Технология  5-8 классы</w:t>
      </w:r>
    </w:p>
    <w:p w:rsidR="00B43686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1. ПОЯСНИТЕЛЬНАЯ ЗАПИСКА</w:t>
      </w:r>
    </w:p>
    <w:p w:rsidR="00B43686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43686" w:rsidRPr="00C1557A" w:rsidRDefault="00B43686" w:rsidP="00B4368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  программа  по технологии  для 5-8 классов составлена на основе авторской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ы по технологии  «Технология 5-</w:t>
      </w:r>
      <w:r w:rsidRPr="00626033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классы», авторы программы </w:t>
      </w:r>
      <w:r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Казакевич В.М., Пичугина Г.В., Семенова Г.Ю.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М.: «Просвещение», 2020</w:t>
      </w: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год.</w:t>
      </w:r>
    </w:p>
    <w:p w:rsidR="00B43686" w:rsidRPr="00C1557A" w:rsidRDefault="00B43686" w:rsidP="00B43686">
      <w:pPr>
        <w:suppressAutoHyphens/>
        <w:spacing w:after="12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43686" w:rsidRPr="00CB2DD1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557A">
        <w:rPr>
          <w:rFonts w:ascii="Times New Roman" w:eastAsia="Andale Sans UI" w:hAnsi="Times New Roman" w:cs="Tahoma"/>
          <w:b/>
          <w:kern w:val="3"/>
          <w:sz w:val="24"/>
          <w:szCs w:val="24"/>
          <w:u w:val="single"/>
          <w:lang w:bidi="en-US"/>
        </w:rPr>
        <w:t>Цель программы:</w:t>
      </w:r>
      <w:r w:rsidRPr="00C1557A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CB2DD1">
        <w:rPr>
          <w:rFonts w:ascii="Times New Roman" w:hAnsi="Times New Roman" w:cs="Times New Roman"/>
          <w:sz w:val="24"/>
          <w:szCs w:val="24"/>
        </w:rPr>
        <w:t>прагматическое обоснование ц</w:t>
      </w:r>
      <w:r>
        <w:rPr>
          <w:rFonts w:ascii="Times New Roman" w:hAnsi="Times New Roman" w:cs="Times New Roman"/>
          <w:sz w:val="24"/>
          <w:szCs w:val="24"/>
        </w:rPr>
        <w:t xml:space="preserve">ели созидательной деятельности; </w:t>
      </w:r>
      <w:r w:rsidRPr="00CB2DD1">
        <w:rPr>
          <w:rFonts w:ascii="Times New Roman" w:hAnsi="Times New Roman" w:cs="Times New Roman"/>
          <w:sz w:val="24"/>
          <w:szCs w:val="24"/>
        </w:rPr>
        <w:t xml:space="preserve">выбор видов и последовательности </w:t>
      </w:r>
      <w:r>
        <w:rPr>
          <w:rFonts w:ascii="Times New Roman" w:hAnsi="Times New Roman" w:cs="Times New Roman"/>
          <w:sz w:val="24"/>
          <w:szCs w:val="24"/>
        </w:rPr>
        <w:t>операций, гарантирующих получе</w:t>
      </w:r>
      <w:r w:rsidRPr="00CB2DD1">
        <w:rPr>
          <w:rFonts w:ascii="Times New Roman" w:hAnsi="Times New Roman" w:cs="Times New Roman"/>
          <w:sz w:val="24"/>
          <w:szCs w:val="24"/>
        </w:rPr>
        <w:t>ние запланированного результата (удовлетворение конкрет</w:t>
      </w:r>
      <w:r>
        <w:rPr>
          <w:rFonts w:ascii="Times New Roman" w:hAnsi="Times New Roman" w:cs="Times New Roman"/>
          <w:sz w:val="24"/>
          <w:szCs w:val="24"/>
        </w:rPr>
        <w:t>ной потреб</w:t>
      </w:r>
      <w:r w:rsidRPr="00CB2DD1">
        <w:rPr>
          <w:rFonts w:ascii="Times New Roman" w:hAnsi="Times New Roman" w:cs="Times New Roman"/>
          <w:sz w:val="24"/>
          <w:szCs w:val="24"/>
        </w:rPr>
        <w:t>ности) на основе использования зн</w:t>
      </w:r>
      <w:r>
        <w:rPr>
          <w:rFonts w:ascii="Times New Roman" w:hAnsi="Times New Roman" w:cs="Times New Roman"/>
          <w:sz w:val="24"/>
          <w:szCs w:val="24"/>
        </w:rPr>
        <w:t>аний и умений о техносфере, об</w:t>
      </w:r>
      <w:r w:rsidRPr="00CB2DD1">
        <w:rPr>
          <w:rFonts w:ascii="Times New Roman" w:hAnsi="Times New Roman" w:cs="Times New Roman"/>
          <w:sz w:val="24"/>
          <w:szCs w:val="24"/>
        </w:rPr>
        <w:t>щих и при</w:t>
      </w:r>
      <w:r>
        <w:rPr>
          <w:rFonts w:ascii="Times New Roman" w:hAnsi="Times New Roman" w:cs="Times New Roman"/>
          <w:sz w:val="24"/>
          <w:szCs w:val="24"/>
        </w:rPr>
        <w:t xml:space="preserve">кладных знаний по основам наук; выбор </w:t>
      </w:r>
      <w:r w:rsidRPr="00CB2DD1">
        <w:rPr>
          <w:rFonts w:ascii="Times New Roman" w:hAnsi="Times New Roman" w:cs="Times New Roman"/>
          <w:sz w:val="24"/>
          <w:szCs w:val="24"/>
        </w:rPr>
        <w:t>соответствующего материально-техн</w:t>
      </w:r>
      <w:r>
        <w:rPr>
          <w:rFonts w:ascii="Times New Roman" w:hAnsi="Times New Roman" w:cs="Times New Roman"/>
          <w:sz w:val="24"/>
          <w:szCs w:val="24"/>
        </w:rPr>
        <w:t xml:space="preserve">ического обеспечения с </w:t>
      </w:r>
      <w:r w:rsidRPr="00CB2DD1">
        <w:rPr>
          <w:rFonts w:ascii="Times New Roman" w:hAnsi="Times New Roman" w:cs="Times New Roman"/>
          <w:sz w:val="24"/>
          <w:szCs w:val="24"/>
        </w:rPr>
        <w:t>учётом имеющихся матери</w:t>
      </w:r>
      <w:r>
        <w:rPr>
          <w:rFonts w:ascii="Times New Roman" w:hAnsi="Times New Roman" w:cs="Times New Roman"/>
          <w:sz w:val="24"/>
          <w:szCs w:val="24"/>
        </w:rPr>
        <w:t xml:space="preserve">ально-технических возможностей; </w:t>
      </w:r>
      <w:r w:rsidRPr="00CB2DD1">
        <w:rPr>
          <w:rFonts w:ascii="Times New Roman" w:hAnsi="Times New Roman" w:cs="Times New Roman"/>
          <w:sz w:val="24"/>
          <w:szCs w:val="24"/>
        </w:rPr>
        <w:t>создание преобразования или эфф</w:t>
      </w:r>
      <w:r>
        <w:rPr>
          <w:rFonts w:ascii="Times New Roman" w:hAnsi="Times New Roman" w:cs="Times New Roman"/>
          <w:sz w:val="24"/>
          <w:szCs w:val="24"/>
        </w:rPr>
        <w:t>ективное использование потреби</w:t>
      </w:r>
      <w:r w:rsidRPr="00CB2DD1">
        <w:rPr>
          <w:rFonts w:ascii="Times New Roman" w:hAnsi="Times New Roman" w:cs="Times New Roman"/>
          <w:sz w:val="24"/>
          <w:szCs w:val="24"/>
        </w:rPr>
        <w:t>тельных стоимостей.</w:t>
      </w:r>
    </w:p>
    <w:p w:rsidR="00B43686" w:rsidRDefault="00B43686" w:rsidP="00B43686">
      <w:pPr>
        <w:suppressAutoHyphens/>
        <w:spacing w:after="120" w:line="240" w:lineRule="auto"/>
        <w:rPr>
          <w:rFonts w:ascii="NewtonCSanPin-Regular" w:hAnsi="NewtonCSanPin-Regular" w:cs="NewtonCSanPin-Regular"/>
          <w:sz w:val="21"/>
          <w:szCs w:val="21"/>
        </w:rPr>
      </w:pPr>
    </w:p>
    <w:p w:rsidR="00B43686" w:rsidRPr="00C1557A" w:rsidRDefault="00B43686" w:rsidP="00B43686">
      <w:pPr>
        <w:suppressAutoHyphens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Задачи  программы:</w:t>
      </w:r>
    </w:p>
    <w:p w:rsidR="00B43686" w:rsidRPr="00CB2DD1" w:rsidRDefault="00B43686" w:rsidP="00B436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DD1">
        <w:rPr>
          <w:rFonts w:ascii="Times New Roman" w:hAnsi="Times New Roman" w:cs="Times New Roman"/>
          <w:sz w:val="24"/>
          <w:szCs w:val="24"/>
        </w:rPr>
        <w:t>формирование инвариантных (метапред</w:t>
      </w:r>
      <w:r>
        <w:rPr>
          <w:rFonts w:ascii="Times New Roman" w:hAnsi="Times New Roman" w:cs="Times New Roman"/>
          <w:sz w:val="24"/>
          <w:szCs w:val="24"/>
        </w:rPr>
        <w:t>метных) и специальных трудо</w:t>
      </w:r>
      <w:r w:rsidRPr="00CB2DD1">
        <w:rPr>
          <w:rFonts w:ascii="Times New Roman" w:hAnsi="Times New Roman" w:cs="Times New Roman"/>
          <w:sz w:val="24"/>
          <w:szCs w:val="24"/>
        </w:rPr>
        <w:t>вых знаний, умений и навыков, обучение учащихся 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DD1">
        <w:rPr>
          <w:rFonts w:ascii="Times New Roman" w:hAnsi="Times New Roman" w:cs="Times New Roman"/>
          <w:sz w:val="24"/>
          <w:szCs w:val="24"/>
        </w:rPr>
        <w:t>грамотности обращения с распрост</w:t>
      </w:r>
      <w:r>
        <w:rPr>
          <w:rFonts w:ascii="Times New Roman" w:hAnsi="Times New Roman" w:cs="Times New Roman"/>
          <w:sz w:val="24"/>
          <w:szCs w:val="24"/>
        </w:rPr>
        <w:t>ранёнными техническими средства</w:t>
      </w:r>
      <w:r w:rsidRPr="00CB2DD1">
        <w:rPr>
          <w:rFonts w:ascii="Times New Roman" w:hAnsi="Times New Roman" w:cs="Times New Roman"/>
          <w:sz w:val="24"/>
          <w:szCs w:val="24"/>
        </w:rPr>
        <w:t>ми труда;</w:t>
      </w:r>
    </w:p>
    <w:p w:rsidR="00B43686" w:rsidRPr="00CB2DD1" w:rsidRDefault="00B43686" w:rsidP="00B436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DD1">
        <w:rPr>
          <w:rFonts w:ascii="Times New Roman" w:hAnsi="Times New Roman" w:cs="Times New Roman"/>
          <w:sz w:val="24"/>
          <w:szCs w:val="24"/>
        </w:rPr>
        <w:t>углублённое овладение способами соз</w:t>
      </w:r>
      <w:r>
        <w:rPr>
          <w:rFonts w:ascii="Times New Roman" w:hAnsi="Times New Roman" w:cs="Times New Roman"/>
          <w:sz w:val="24"/>
          <w:szCs w:val="24"/>
        </w:rPr>
        <w:t>идательной деятельности и управ</w:t>
      </w:r>
      <w:r w:rsidRPr="00CB2DD1">
        <w:rPr>
          <w:rFonts w:ascii="Times New Roman" w:hAnsi="Times New Roman" w:cs="Times New Roman"/>
          <w:sz w:val="24"/>
          <w:szCs w:val="24"/>
        </w:rPr>
        <w:t>лением техническими средствами труда по профилю или направлению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DD1">
        <w:rPr>
          <w:rFonts w:ascii="Times New Roman" w:hAnsi="Times New Roman" w:cs="Times New Roman"/>
          <w:sz w:val="24"/>
          <w:szCs w:val="24"/>
        </w:rPr>
        <w:t>профессионального труда;</w:t>
      </w:r>
    </w:p>
    <w:p w:rsidR="00B43686" w:rsidRPr="00CB2DD1" w:rsidRDefault="00B43686" w:rsidP="00B436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DD1">
        <w:rPr>
          <w:rFonts w:ascii="Times New Roman" w:hAnsi="Times New Roman" w:cs="Times New Roman"/>
          <w:sz w:val="24"/>
          <w:szCs w:val="24"/>
        </w:rPr>
        <w:t>расширение научного кругозора и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в практической дея</w:t>
      </w:r>
      <w:r w:rsidRPr="00CB2DD1">
        <w:rPr>
          <w:rFonts w:ascii="Times New Roman" w:hAnsi="Times New Roman" w:cs="Times New Roman"/>
          <w:sz w:val="24"/>
          <w:szCs w:val="24"/>
        </w:rPr>
        <w:t>тельности знаний и умений, полученных при изучении основ наук;</w:t>
      </w:r>
    </w:p>
    <w:p w:rsidR="00B43686" w:rsidRPr="00CB2DD1" w:rsidRDefault="00B43686" w:rsidP="00B436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DD1">
        <w:rPr>
          <w:rFonts w:ascii="Times New Roman" w:hAnsi="Times New Roman" w:cs="Times New Roman"/>
          <w:sz w:val="24"/>
          <w:szCs w:val="24"/>
        </w:rPr>
        <w:t>воспитание активной жизненной позиции, способности к ко</w:t>
      </w:r>
      <w:r>
        <w:rPr>
          <w:rFonts w:ascii="Times New Roman" w:hAnsi="Times New Roman" w:cs="Times New Roman"/>
          <w:sz w:val="24"/>
          <w:szCs w:val="24"/>
        </w:rPr>
        <w:t>нкурент</w:t>
      </w:r>
      <w:r w:rsidRPr="00CB2DD1">
        <w:rPr>
          <w:rFonts w:ascii="Times New Roman" w:hAnsi="Times New Roman" w:cs="Times New Roman"/>
          <w:sz w:val="24"/>
          <w:szCs w:val="24"/>
        </w:rPr>
        <w:t>ной борьбе на рынке труда, готовности к самосовершенствованию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DD1">
        <w:rPr>
          <w:rFonts w:ascii="Times New Roman" w:hAnsi="Times New Roman" w:cs="Times New Roman"/>
          <w:sz w:val="24"/>
          <w:szCs w:val="24"/>
        </w:rPr>
        <w:t>активной трудовой деятельности;</w:t>
      </w:r>
    </w:p>
    <w:p w:rsidR="00B43686" w:rsidRPr="00CB2DD1" w:rsidRDefault="00B43686" w:rsidP="00B436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DD1">
        <w:rPr>
          <w:rFonts w:ascii="Times New Roman" w:hAnsi="Times New Roman" w:cs="Times New Roman"/>
          <w:sz w:val="24"/>
          <w:szCs w:val="24"/>
        </w:rPr>
        <w:t>развитие творческих способностей,</w:t>
      </w:r>
      <w:r>
        <w:rPr>
          <w:rFonts w:ascii="Times New Roman" w:hAnsi="Times New Roman" w:cs="Times New Roman"/>
          <w:sz w:val="24"/>
          <w:szCs w:val="24"/>
        </w:rPr>
        <w:t xml:space="preserve"> овладение началами предпринима</w:t>
      </w:r>
      <w:r w:rsidRPr="00CB2DD1">
        <w:rPr>
          <w:rFonts w:ascii="Times New Roman" w:hAnsi="Times New Roman" w:cs="Times New Roman"/>
          <w:sz w:val="24"/>
          <w:szCs w:val="24"/>
        </w:rPr>
        <w:t>тельства на основе прикладных экономических знаний;</w:t>
      </w:r>
    </w:p>
    <w:p w:rsidR="00B43686" w:rsidRPr="00CB2DD1" w:rsidRDefault="00B43686" w:rsidP="00B436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DD1">
        <w:rPr>
          <w:rFonts w:ascii="Times New Roman" w:hAnsi="Times New Roman" w:cs="Times New Roman"/>
          <w:sz w:val="24"/>
          <w:szCs w:val="24"/>
        </w:rPr>
        <w:t>ознакомление с профессиями, пред</w:t>
      </w:r>
      <w:r>
        <w:rPr>
          <w:rFonts w:ascii="Times New Roman" w:hAnsi="Times New Roman" w:cs="Times New Roman"/>
          <w:sz w:val="24"/>
          <w:szCs w:val="24"/>
        </w:rPr>
        <w:t>ставленными на рынке труда, про</w:t>
      </w:r>
      <w:r w:rsidRPr="00CB2DD1">
        <w:rPr>
          <w:rFonts w:ascii="Times New Roman" w:hAnsi="Times New Roman" w:cs="Times New Roman"/>
          <w:sz w:val="24"/>
          <w:szCs w:val="24"/>
        </w:rPr>
        <w:t>фессиональное самоопределение.</w:t>
      </w:r>
    </w:p>
    <w:p w:rsidR="00B43686" w:rsidRDefault="00B43686" w:rsidP="00B43686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43686" w:rsidRPr="00C1557A" w:rsidRDefault="00B43686" w:rsidP="00B43686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>Изменений, внесенных</w:t>
      </w:r>
      <w:r w:rsidRPr="00C1557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 xml:space="preserve"> в авторскую программу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>, не имеется</w:t>
      </w:r>
      <w:r w:rsidRPr="00C1557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>.</w:t>
      </w:r>
    </w:p>
    <w:p w:rsidR="00B43686" w:rsidRPr="00C1557A" w:rsidRDefault="00B43686" w:rsidP="00B436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Учебно-методический комплект:</w:t>
      </w: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43686" w:rsidRPr="00C1557A" w:rsidRDefault="00B43686" w:rsidP="00B43686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>1. Технология: 5 класс : учебник для учащихся общеобразовательных учреждений. Ф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ГОС./ В.М. Казакевич и др. - М. : «Просвещение», 2019</w:t>
      </w:r>
    </w:p>
    <w:p w:rsidR="00B43686" w:rsidRPr="00C1557A" w:rsidRDefault="00B43686" w:rsidP="00B43686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Технология: 6</w:t>
      </w: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 : учебник для учащихся общеобразовательных учреждений. Ф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ГОС./ В.М. Казакевич и др. - М. : «Просвещение», 2019</w:t>
      </w:r>
    </w:p>
    <w:p w:rsidR="00B43686" w:rsidRPr="00C1557A" w:rsidRDefault="00B43686" w:rsidP="00B43686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Технология: 7</w:t>
      </w: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 : учебник для учащихся общеобразовательных учреждений. Ф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ГОС./ В.М. Казакевич и др. - М. : «Просвещение», 2019</w:t>
      </w:r>
    </w:p>
    <w:p w:rsidR="00B43686" w:rsidRPr="00C1557A" w:rsidRDefault="00B43686" w:rsidP="00B43686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Технология: 8</w:t>
      </w: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 : учебник для учащихся общеобразовательных учреждений. Ф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ГОС./ В.М. Казакевич и др. - М. : «Просвещение», 2019</w:t>
      </w:r>
    </w:p>
    <w:p w:rsidR="00B43686" w:rsidRPr="00C1557A" w:rsidRDefault="00B43686" w:rsidP="00B43686">
      <w:pPr>
        <w:shd w:val="clear" w:color="auto" w:fill="FFFFFF"/>
        <w:tabs>
          <w:tab w:val="left" w:leader="underscore" w:pos="1029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>Количество часов:</w:t>
      </w:r>
    </w:p>
    <w:p w:rsidR="00B43686" w:rsidRPr="00C1557A" w:rsidRDefault="00B43686" w:rsidP="00B436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Согласно федеральному базисному учебному плану на изучение технологии в 5-7 классах отводится по 68 часов в каждом классе (2 часа в неделю; 34 учебные недели), в 8 классе -  34 часа  (1 час в неделю; 34 учебные недели).</w:t>
      </w:r>
    </w:p>
    <w:p w:rsidR="00B43686" w:rsidRDefault="00B43686" w:rsidP="00B43686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43686" w:rsidRPr="00C1557A" w:rsidRDefault="00B43686" w:rsidP="00B43686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43686" w:rsidRPr="00C1557A" w:rsidRDefault="00B43686" w:rsidP="00B436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Формы организации учебного процесса:</w:t>
      </w:r>
    </w:p>
    <w:p w:rsidR="00B43686" w:rsidRPr="00A044BD" w:rsidRDefault="00B43686" w:rsidP="00B43686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C1557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Основной формой организации учебного процесса по технологии является </w:t>
      </w:r>
      <w:r w:rsidRPr="00C1557A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урок.</w:t>
      </w:r>
      <w:r w:rsidRPr="00C1557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</w:t>
      </w: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В программе представлены следующие типы уроков:</w:t>
      </w:r>
    </w:p>
    <w:p w:rsidR="00B43686" w:rsidRPr="00A044BD" w:rsidRDefault="00B43686" w:rsidP="00B43686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B43686" w:rsidRPr="00A044BD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A044BD" w:rsidRDefault="00B43686" w:rsidP="00B43686">
      <w:pPr>
        <w:widowControl w:val="0"/>
        <w:shd w:val="clear" w:color="auto" w:fill="FFFFFF"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Типы уроков:</w:t>
      </w:r>
    </w:p>
    <w:p w:rsidR="00B43686" w:rsidRPr="00A044BD" w:rsidRDefault="00B43686" w:rsidP="00B43686">
      <w:pPr>
        <w:pStyle w:val="a4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A044BD">
        <w:rPr>
          <w:rFonts w:ascii="Times New Roman" w:hAnsi="Times New Roman" w:cs="Times New Roman"/>
          <w:kern w:val="3"/>
          <w:sz w:val="24"/>
          <w:szCs w:val="24"/>
          <w:lang w:bidi="en-US"/>
        </w:rPr>
        <w:t>урок открытия новых знаний, обретения новых умений и навыков;</w:t>
      </w:r>
    </w:p>
    <w:p w:rsidR="00B43686" w:rsidRPr="00A044BD" w:rsidRDefault="00B43686" w:rsidP="00B43686">
      <w:pPr>
        <w:pStyle w:val="a4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A044BD">
        <w:rPr>
          <w:rFonts w:ascii="Times New Roman" w:hAnsi="Times New Roman" w:cs="Times New Roman"/>
          <w:kern w:val="3"/>
          <w:sz w:val="24"/>
          <w:szCs w:val="24"/>
          <w:lang w:bidi="en-US"/>
        </w:rPr>
        <w:t>урок отработки умений и рефлексии;</w:t>
      </w:r>
    </w:p>
    <w:p w:rsidR="00B43686" w:rsidRPr="00A044BD" w:rsidRDefault="00B43686" w:rsidP="00B43686">
      <w:pPr>
        <w:widowControl w:val="0"/>
        <w:numPr>
          <w:ilvl w:val="0"/>
          <w:numId w:val="9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урок обобщения и систематизации знаний, умений и навыков;</w:t>
      </w:r>
    </w:p>
    <w:p w:rsidR="00B43686" w:rsidRPr="00A044BD" w:rsidRDefault="00B43686" w:rsidP="00B43686">
      <w:pPr>
        <w:widowControl w:val="0"/>
        <w:numPr>
          <w:ilvl w:val="0"/>
          <w:numId w:val="9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комбинированный урок;</w:t>
      </w:r>
    </w:p>
    <w:p w:rsidR="00B43686" w:rsidRPr="00A044BD" w:rsidRDefault="00B43686" w:rsidP="00B43686">
      <w:pPr>
        <w:widowControl w:val="0"/>
        <w:numPr>
          <w:ilvl w:val="0"/>
          <w:numId w:val="10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урок контроля умений и навыков.</w:t>
      </w:r>
    </w:p>
    <w:p w:rsidR="00B43686" w:rsidRPr="00A044BD" w:rsidRDefault="00B43686" w:rsidP="00B43686">
      <w:pPr>
        <w:widowControl w:val="0"/>
        <w:shd w:val="clear" w:color="auto" w:fill="FFFFFF"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r w:rsidRPr="00A044BD">
        <w:rPr>
          <w:rFonts w:ascii="Times New Roman" w:eastAsia="Andale Sans UI" w:hAnsi="Times New Roman" w:cs="Times New Roman"/>
          <w:b/>
          <w:kern w:val="3"/>
          <w:sz w:val="24"/>
          <w:szCs w:val="24"/>
          <w:lang w:val="en-US" w:bidi="en-US"/>
        </w:rPr>
        <w:t>Виды уроков:</w:t>
      </w:r>
    </w:p>
    <w:p w:rsidR="00B43686" w:rsidRPr="00A044BD" w:rsidRDefault="00B43686" w:rsidP="00B43686">
      <w:pPr>
        <w:widowControl w:val="0"/>
        <w:numPr>
          <w:ilvl w:val="0"/>
          <w:numId w:val="11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 – беседа</w:t>
      </w:r>
    </w:p>
    <w:p w:rsidR="00B43686" w:rsidRPr="00A044BD" w:rsidRDefault="00B43686" w:rsidP="00B43686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лабораторно-практическое занятие</w:t>
      </w:r>
    </w:p>
    <w:p w:rsidR="00B43686" w:rsidRPr="00A044BD" w:rsidRDefault="00B43686" w:rsidP="00B43686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урок-исследование</w:t>
      </w:r>
    </w:p>
    <w:p w:rsidR="00B43686" w:rsidRPr="00A044BD" w:rsidRDefault="00B43686" w:rsidP="00B43686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 – экскурсия</w:t>
      </w:r>
    </w:p>
    <w:p w:rsidR="00B43686" w:rsidRPr="00A044BD" w:rsidRDefault="00B43686" w:rsidP="00B43686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урок – игра</w:t>
      </w:r>
    </w:p>
    <w:p w:rsidR="00B43686" w:rsidRPr="00A044BD" w:rsidRDefault="00B43686" w:rsidP="00B43686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</w:pPr>
      <w:r w:rsidRPr="00A044BD">
        <w:rPr>
          <w:rFonts w:ascii="Times New Roman" w:eastAsia="Andale Sans UI" w:hAnsi="Times New Roman" w:cs="Times New Roman"/>
          <w:kern w:val="3"/>
          <w:sz w:val="24"/>
          <w:szCs w:val="24"/>
          <w:lang w:val="en-US" w:bidi="en-US"/>
        </w:rPr>
        <w:t>выполнение учебного проекта</w:t>
      </w:r>
    </w:p>
    <w:p w:rsidR="00B43686" w:rsidRPr="00A044BD" w:rsidRDefault="00B43686" w:rsidP="00B4368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B43686" w:rsidRPr="00A044BD" w:rsidRDefault="00B43686" w:rsidP="00B4368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B43686" w:rsidRPr="00A044BD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Default="00B43686" w:rsidP="00B436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B43686" w:rsidRPr="00A044BD" w:rsidRDefault="00B43686" w:rsidP="00B436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</w:pPr>
    </w:p>
    <w:p w:rsidR="00B43686" w:rsidRPr="00C1557A" w:rsidRDefault="00B43686" w:rsidP="00B4368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C1557A" w:rsidRDefault="00B43686" w:rsidP="00B4368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155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>2. ПЛАНИРУЕМЫЕ РЕЗУЛ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ЬТАТЫ ОСВОЕНИЯ УЧЕБНОГО КУРСА</w:t>
      </w:r>
      <w:r w:rsidRPr="00C155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«ТЕХНОЛОГИЯ»</w:t>
      </w:r>
    </w:p>
    <w:p w:rsidR="00B43686" w:rsidRPr="00C1557A" w:rsidRDefault="00B43686" w:rsidP="00B436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познавательные интересы и творческая</w:t>
      </w:r>
      <w:r>
        <w:rPr>
          <w:rFonts w:ascii="Times New Roman" w:hAnsi="Times New Roman" w:cs="Times New Roman"/>
          <w:sz w:val="24"/>
          <w:szCs w:val="24"/>
        </w:rPr>
        <w:t xml:space="preserve"> активность в области пред</w:t>
      </w:r>
      <w:r w:rsidRPr="0060394E">
        <w:rPr>
          <w:rFonts w:ascii="Times New Roman" w:hAnsi="Times New Roman" w:cs="Times New Roman"/>
          <w:sz w:val="24"/>
          <w:szCs w:val="24"/>
        </w:rPr>
        <w:t xml:space="preserve">метной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технологической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 xml:space="preserve">— желание учиться и трудиться на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 для удовлетворения </w:t>
      </w:r>
      <w:r w:rsidRPr="0060394E">
        <w:rPr>
          <w:rFonts w:ascii="Times New Roman" w:hAnsi="Times New Roman" w:cs="Times New Roman"/>
          <w:sz w:val="24"/>
          <w:szCs w:val="24"/>
        </w:rPr>
        <w:t xml:space="preserve">текущих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перспективных потребностей;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трудолюбие и ответственность за качество своей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 xml:space="preserve">— умение пользоваться правилами </w:t>
      </w:r>
      <w:r>
        <w:rPr>
          <w:rFonts w:ascii="Times New Roman" w:hAnsi="Times New Roman" w:cs="Times New Roman"/>
          <w:sz w:val="24"/>
          <w:szCs w:val="24"/>
        </w:rPr>
        <w:t xml:space="preserve">научной организации умственного </w:t>
      </w:r>
      <w:r w:rsidRPr="0060394E">
        <w:rPr>
          <w:rFonts w:ascii="Times New Roman" w:hAnsi="Times New Roman" w:cs="Times New Roman"/>
          <w:sz w:val="24"/>
          <w:szCs w:val="24"/>
        </w:rPr>
        <w:t xml:space="preserve">и физического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труда;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самооценка своих умственных и фи</w:t>
      </w:r>
      <w:r>
        <w:rPr>
          <w:rFonts w:ascii="Times New Roman" w:hAnsi="Times New Roman" w:cs="Times New Roman"/>
          <w:sz w:val="24"/>
          <w:szCs w:val="24"/>
        </w:rPr>
        <w:t xml:space="preserve">зических способностей для труда </w:t>
      </w:r>
      <w:r w:rsidRPr="0060394E">
        <w:rPr>
          <w:rFonts w:ascii="Times New Roman" w:hAnsi="Times New Roman" w:cs="Times New Roman"/>
          <w:sz w:val="24"/>
          <w:szCs w:val="24"/>
        </w:rPr>
        <w:t xml:space="preserve">в различных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сферах с позиций будущей социализации;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умение планировать образовательную и профессиональную карьеры;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осознание необходимости обществе</w:t>
      </w:r>
      <w:r>
        <w:rPr>
          <w:rFonts w:ascii="Times New Roman" w:hAnsi="Times New Roman" w:cs="Times New Roman"/>
          <w:sz w:val="24"/>
          <w:szCs w:val="24"/>
        </w:rPr>
        <w:t xml:space="preserve">нно полезного труда как условия </w:t>
      </w:r>
      <w:r w:rsidRPr="0060394E">
        <w:rPr>
          <w:rFonts w:ascii="Times New Roman" w:hAnsi="Times New Roman" w:cs="Times New Roman"/>
          <w:sz w:val="24"/>
          <w:szCs w:val="24"/>
        </w:rPr>
        <w:t xml:space="preserve">безопасной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эффективной социализации;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бережное отношение к природным и хозяйственным ресурсам;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технико-технологическое и экон</w:t>
      </w:r>
      <w:r>
        <w:rPr>
          <w:rFonts w:ascii="Times New Roman" w:hAnsi="Times New Roman" w:cs="Times New Roman"/>
          <w:sz w:val="24"/>
          <w:szCs w:val="24"/>
        </w:rPr>
        <w:t>омическое мышление и их исполь</w:t>
      </w:r>
      <w:r w:rsidRPr="0060394E">
        <w:rPr>
          <w:rFonts w:ascii="Times New Roman" w:hAnsi="Times New Roman" w:cs="Times New Roman"/>
          <w:sz w:val="24"/>
          <w:szCs w:val="24"/>
        </w:rPr>
        <w:t xml:space="preserve">зование при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организации своей деятельности.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B43686" w:rsidRPr="0060394E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умение планировать процесс созидательной и познавательной деятельности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выбирать оптимальные с</w:t>
      </w:r>
      <w:r>
        <w:rPr>
          <w:rFonts w:ascii="Times New Roman" w:hAnsi="Times New Roman" w:cs="Times New Roman"/>
          <w:color w:val="000000"/>
          <w:sz w:val="24"/>
          <w:szCs w:val="24"/>
        </w:rPr>
        <w:t>пособы решения учебной или тру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довой задачи на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основе заданных алгоритмов;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творческий подход к решению учебных и практических задач 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моделировании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изделия или в ходе технологического процесса;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самостоятельность в учебной и познавательно-трудовой деятельности;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способность моделировать планируемые процессы и объекты;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аргументировать свои решения и формулировать выводы;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способность отображать в адек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ватной задачам форме результаты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своей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выбирать и использоват</w:t>
      </w:r>
      <w:r>
        <w:rPr>
          <w:rFonts w:ascii="Times New Roman" w:hAnsi="Times New Roman" w:cs="Times New Roman"/>
          <w:color w:val="000000"/>
          <w:sz w:val="24"/>
          <w:szCs w:val="24"/>
        </w:rPr>
        <w:t>ь источники информации для под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крепления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познавательной и созидательной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организовывать эффективную коммуникацию в совместно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с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другими её участниками;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соотносить свой вклад с вк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ладом других участников в общую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деятельность при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решении задач коллектива;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способность оценивать свою деят</w:t>
      </w:r>
      <w:r>
        <w:rPr>
          <w:rFonts w:ascii="Times New Roman" w:hAnsi="Times New Roman" w:cs="Times New Roman"/>
          <w:color w:val="000000"/>
          <w:sz w:val="24"/>
          <w:szCs w:val="24"/>
        </w:rPr>
        <w:t>ельность с точки зрения нравст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венных, правовых 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норм, эстетических ценн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остей по принятым в обществе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и коллективе требованиям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принципам;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обосновывать пути и сред</w:t>
      </w:r>
      <w:r>
        <w:rPr>
          <w:rFonts w:ascii="Times New Roman" w:hAnsi="Times New Roman" w:cs="Times New Roman"/>
          <w:color w:val="000000"/>
          <w:sz w:val="24"/>
          <w:szCs w:val="24"/>
        </w:rPr>
        <w:t>ства устранения ошибок или раз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решения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противоречий в выполняемой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понимание необходимости соблюде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норм и правил культуры тру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да, правил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безопасности деятельности в </w:t>
      </w:r>
      <w:r>
        <w:rPr>
          <w:rFonts w:ascii="Times New Roman" w:hAnsi="Times New Roman" w:cs="Times New Roman"/>
          <w:color w:val="000000"/>
          <w:sz w:val="24"/>
          <w:szCs w:val="24"/>
        </w:rPr>
        <w:t>соответствии с местом и услови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ями деятельности.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: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познавательной сфере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у учащихся будут сформированы: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владение алгоритмами и методами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решения технических и техноло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гических задач;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ориентирование в видах и назн</w:t>
      </w:r>
      <w:r>
        <w:rPr>
          <w:rFonts w:ascii="Times New Roman" w:hAnsi="Times New Roman" w:cs="Times New Roman"/>
          <w:color w:val="000000"/>
          <w:sz w:val="24"/>
          <w:szCs w:val="24"/>
        </w:rPr>
        <w:t>ачении методов получения и пре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материалов, энергии, инф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ормации, объектов живой природы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и социальной среды, а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также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в соотве</w:t>
      </w:r>
      <w:r>
        <w:rPr>
          <w:rFonts w:ascii="Times New Roman" w:hAnsi="Times New Roman" w:cs="Times New Roman"/>
          <w:color w:val="000000"/>
          <w:sz w:val="24"/>
          <w:szCs w:val="24"/>
        </w:rPr>
        <w:t>тствующих технологиях обществен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ного производства и сферы услуг;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— ориентирование в видах, назначении матери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алов, инструментов 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оборудования,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применяемых в технологических процессах;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использование общенаучных знан</w:t>
      </w:r>
      <w:r>
        <w:rPr>
          <w:rFonts w:ascii="Times New Roman" w:hAnsi="Times New Roman" w:cs="Times New Roman"/>
          <w:color w:val="000000"/>
          <w:sz w:val="24"/>
          <w:szCs w:val="24"/>
        </w:rPr>
        <w:t>ий в процессе осуществления ра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циональной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технологической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навык рационального подбора уч</w:t>
      </w:r>
      <w:r>
        <w:rPr>
          <w:rFonts w:ascii="Times New Roman" w:hAnsi="Times New Roman" w:cs="Times New Roman"/>
          <w:color w:val="000000"/>
          <w:sz w:val="24"/>
          <w:szCs w:val="24"/>
        </w:rPr>
        <w:t>ебной и дополнительной техниче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ской и 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технологической информации дл</w:t>
      </w:r>
      <w:r>
        <w:rPr>
          <w:rFonts w:ascii="Times New Roman" w:hAnsi="Times New Roman" w:cs="Times New Roman"/>
          <w:color w:val="000000"/>
          <w:sz w:val="24"/>
          <w:szCs w:val="24"/>
        </w:rPr>
        <w:t>я изучения технологий, проекти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рования и создания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объектов труда;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владение кодами, методами чтения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способами графического пред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ставления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технической, технологической и инструктивной информации;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владение методами творческой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применение элементов прикл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адной экономики при обосновании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технологий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проектов.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сфере созидательной деятельности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у учащихся будут сформи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рованы: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способности планировать технологический процесс и процесс труда;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организовывать рабочее ме</w:t>
      </w:r>
      <w:r>
        <w:rPr>
          <w:rFonts w:ascii="Times New Roman" w:hAnsi="Times New Roman" w:cs="Times New Roman"/>
          <w:color w:val="000000"/>
          <w:sz w:val="24"/>
          <w:szCs w:val="24"/>
        </w:rPr>
        <w:t>сто с учётом требований эргоно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ки и научной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организации труда;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проводить необходимые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пыты и исследования при подборе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проектировании объекта труда;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подбирать материалы с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чётом характера объекта труда 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технологии;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подбирать инструменты и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борудование с учётом требований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технологии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имеющихся материально-энергетических ресурсов;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анализировать, разрабатыва</w:t>
      </w:r>
      <w:r>
        <w:rPr>
          <w:rFonts w:ascii="Times New Roman" w:hAnsi="Times New Roman" w:cs="Times New Roman"/>
          <w:color w:val="000000"/>
          <w:sz w:val="24"/>
          <w:szCs w:val="24"/>
        </w:rPr>
        <w:t>ть и/или реализовывать приклад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ные технические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проекты;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анализировать, разрабатыва</w:t>
      </w:r>
      <w:r>
        <w:rPr>
          <w:rFonts w:ascii="Times New Roman" w:hAnsi="Times New Roman" w:cs="Times New Roman"/>
          <w:color w:val="000000"/>
          <w:sz w:val="24"/>
          <w:szCs w:val="24"/>
        </w:rPr>
        <w:t>ть и/или реализовывать техноло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гические проекты,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предполагающие оптимизацию технологии;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обосновывать разработки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атериального продукта на основе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проведённых исследова</w:t>
      </w:r>
      <w:r>
        <w:rPr>
          <w:rFonts w:ascii="Times New Roman" w:hAnsi="Times New Roman" w:cs="Times New Roman"/>
          <w:color w:val="000000"/>
          <w:sz w:val="24"/>
          <w:szCs w:val="24"/>
        </w:rPr>
        <w:t>ний спроса потенциальных потре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бителей;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разрабатывать план воз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можного продвижения продукта на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региональном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рынке;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навыки конструирования ме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ханизмов, машин, автоматических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устройств, простейших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роботов с помощью конструкторов;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навыки построения технологии и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азработки технологической карты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для исполнителя;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навыки выполнения техноло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гических операций с соблюдением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установленных норм,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стандартов,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граничений, правил безопасности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труда;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проверять промежуточные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конечные результаты труда по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установленным 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критериям и показателям с использованием конт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рольных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измерительных инструментов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и карт пооперационного контроля;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способность нести ответственность за охрану собственного здоровья;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знание безопасных приёмов труда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правил пожарной безопасности,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санитарии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гигиены;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ответственное отношение к трудовой и технологической дисциплине;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выбирать и использовать код</w:t>
      </w:r>
      <w:r>
        <w:rPr>
          <w:rFonts w:ascii="Times New Roman" w:hAnsi="Times New Roman" w:cs="Times New Roman"/>
          <w:color w:val="000000"/>
          <w:sz w:val="24"/>
          <w:szCs w:val="24"/>
        </w:rPr>
        <w:t>ы и средства представления тех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нической и 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технологической информаци</w:t>
      </w:r>
      <w:r>
        <w:rPr>
          <w:rFonts w:ascii="Times New Roman" w:hAnsi="Times New Roman" w:cs="Times New Roman"/>
          <w:color w:val="000000"/>
          <w:sz w:val="24"/>
          <w:szCs w:val="24"/>
        </w:rPr>
        <w:t>и и знаковых систем (текст, та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блица, схема, чертёж, эскиз, 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технологичес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кая карта и др.) в соответствии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с коммуникативной задачей, сферой 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ситуацией общения;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умение документировать результаты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труда и проектной деятельности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с учётом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экономической оценки.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мотивационной сфере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у учащихся будут сформированы: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— готовность к труду в сфере материального производства, сфере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услуг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или социальной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сфере;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навыки оценки своих способносте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к труду или профессиональному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образованию в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конкретной предметной деятельности;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— навыки доказательного обосно</w:t>
      </w:r>
      <w:r>
        <w:rPr>
          <w:rFonts w:ascii="Times New Roman" w:hAnsi="Times New Roman" w:cs="Times New Roman"/>
          <w:color w:val="000000"/>
          <w:sz w:val="24"/>
          <w:szCs w:val="24"/>
        </w:rPr>
        <w:t>вания выбора профиля технологи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ческой подготовки в 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старших классах полной средней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школы или пути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 xml:space="preserve">получения профессии в учреждениях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ачального профессионального или </w:t>
      </w:r>
      <w:r w:rsidRPr="0060394E">
        <w:rPr>
          <w:rFonts w:ascii="Times New Roman" w:hAnsi="Times New Roman" w:cs="Times New Roman"/>
          <w:color w:val="000000"/>
          <w:sz w:val="24"/>
          <w:szCs w:val="24"/>
        </w:rPr>
        <w:t>среднего специального образования;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навыки согласования своих возможностей и потребностей;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ответственное отношение к качеству процесса и результатов труда;</w:t>
      </w:r>
    </w:p>
    <w:p w:rsidR="00B43686" w:rsidRPr="0060394E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color w:val="000000"/>
          <w:sz w:val="24"/>
          <w:szCs w:val="24"/>
        </w:rPr>
        <w:t>— проявление экологической культуры при проектировании объекта и выполнении работ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экономность и бережливость в р</w:t>
      </w:r>
      <w:r>
        <w:rPr>
          <w:rFonts w:ascii="Times New Roman" w:hAnsi="Times New Roman" w:cs="Times New Roman"/>
          <w:sz w:val="24"/>
          <w:szCs w:val="24"/>
        </w:rPr>
        <w:t>асходовании материалов и денеж</w:t>
      </w:r>
      <w:r w:rsidRPr="0060394E">
        <w:rPr>
          <w:rFonts w:ascii="Times New Roman" w:hAnsi="Times New Roman" w:cs="Times New Roman"/>
          <w:sz w:val="24"/>
          <w:szCs w:val="24"/>
        </w:rPr>
        <w:t>ных средств.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sz w:val="24"/>
          <w:szCs w:val="24"/>
        </w:rPr>
        <w:t xml:space="preserve">В эстетической сфере </w:t>
      </w:r>
      <w:r w:rsidRPr="0060394E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умения проводить дизайнерское пр</w:t>
      </w:r>
      <w:r>
        <w:rPr>
          <w:rFonts w:ascii="Times New Roman" w:hAnsi="Times New Roman" w:cs="Times New Roman"/>
          <w:sz w:val="24"/>
          <w:szCs w:val="24"/>
        </w:rPr>
        <w:t>оектирование изделия или рацио</w:t>
      </w:r>
      <w:r w:rsidRPr="0060394E">
        <w:rPr>
          <w:rFonts w:ascii="Times New Roman" w:hAnsi="Times New Roman" w:cs="Times New Roman"/>
          <w:sz w:val="24"/>
          <w:szCs w:val="24"/>
        </w:rPr>
        <w:t xml:space="preserve">нальную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эстетическую организацию работ;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владение методами моделирования и конструирования;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навыки применения различных тех</w:t>
      </w:r>
      <w:r>
        <w:rPr>
          <w:rFonts w:ascii="Times New Roman" w:hAnsi="Times New Roman" w:cs="Times New Roman"/>
          <w:sz w:val="24"/>
          <w:szCs w:val="24"/>
        </w:rPr>
        <w:t xml:space="preserve">нологий технического творчества </w:t>
      </w:r>
      <w:r w:rsidRPr="0060394E">
        <w:rPr>
          <w:rFonts w:ascii="Times New Roman" w:hAnsi="Times New Roman" w:cs="Times New Roman"/>
          <w:sz w:val="24"/>
          <w:szCs w:val="24"/>
        </w:rPr>
        <w:t>и декоративно-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прикладного искусства в создании изделий матер</w:t>
      </w:r>
      <w:r>
        <w:rPr>
          <w:rFonts w:ascii="Times New Roman" w:hAnsi="Times New Roman" w:cs="Times New Roman"/>
          <w:sz w:val="24"/>
          <w:szCs w:val="24"/>
        </w:rPr>
        <w:t xml:space="preserve">иальной </w:t>
      </w:r>
      <w:r w:rsidRPr="0060394E">
        <w:rPr>
          <w:rFonts w:ascii="Times New Roman" w:hAnsi="Times New Roman" w:cs="Times New Roman"/>
          <w:sz w:val="24"/>
          <w:szCs w:val="24"/>
        </w:rPr>
        <w:t xml:space="preserve">культуры или при оказании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услуг;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умение сочетать образное и логич</w:t>
      </w:r>
      <w:r>
        <w:rPr>
          <w:rFonts w:ascii="Times New Roman" w:hAnsi="Times New Roman" w:cs="Times New Roman"/>
          <w:sz w:val="24"/>
          <w:szCs w:val="24"/>
        </w:rPr>
        <w:t xml:space="preserve">еское мышление в процессе творческой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композиционное мышление.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sz w:val="24"/>
          <w:szCs w:val="24"/>
        </w:rPr>
        <w:t xml:space="preserve">В коммуникативной сфере </w:t>
      </w:r>
      <w:r w:rsidRPr="0060394E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умение выбирать формы и средства общения в п</w:t>
      </w:r>
      <w:r>
        <w:rPr>
          <w:rFonts w:ascii="Times New Roman" w:hAnsi="Times New Roman" w:cs="Times New Roman"/>
          <w:sz w:val="24"/>
          <w:szCs w:val="24"/>
        </w:rPr>
        <w:t>роцессе коммуни</w:t>
      </w:r>
      <w:r w:rsidRPr="0060394E">
        <w:rPr>
          <w:rFonts w:ascii="Times New Roman" w:hAnsi="Times New Roman" w:cs="Times New Roman"/>
          <w:sz w:val="24"/>
          <w:szCs w:val="24"/>
        </w:rPr>
        <w:t xml:space="preserve">кации, адекватные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сложившейся ситуации;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способность бесконфликтного общения;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навыки участия в рабочей группе</w:t>
      </w:r>
      <w:r>
        <w:rPr>
          <w:rFonts w:ascii="Times New Roman" w:hAnsi="Times New Roman" w:cs="Times New Roman"/>
          <w:sz w:val="24"/>
          <w:szCs w:val="24"/>
        </w:rPr>
        <w:t xml:space="preserve"> с учётом общности интересов её </w:t>
      </w:r>
      <w:r w:rsidRPr="0060394E">
        <w:rPr>
          <w:rFonts w:ascii="Times New Roman" w:hAnsi="Times New Roman" w:cs="Times New Roman"/>
          <w:sz w:val="24"/>
          <w:szCs w:val="24"/>
        </w:rPr>
        <w:t>членов;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способность к коллективному решению творческих задач;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желание и готовность прийти на помощь товарищу;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умение публично защищать идеи</w:t>
      </w:r>
      <w:r>
        <w:rPr>
          <w:rFonts w:ascii="Times New Roman" w:hAnsi="Times New Roman" w:cs="Times New Roman"/>
          <w:sz w:val="24"/>
          <w:szCs w:val="24"/>
        </w:rPr>
        <w:t xml:space="preserve">, проекты, выбранные технологии </w:t>
      </w:r>
      <w:r w:rsidRPr="0060394E">
        <w:rPr>
          <w:rFonts w:ascii="Times New Roman" w:hAnsi="Times New Roman" w:cs="Times New Roman"/>
          <w:sz w:val="24"/>
          <w:szCs w:val="24"/>
        </w:rPr>
        <w:t>и др.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b/>
          <w:bCs/>
          <w:sz w:val="24"/>
          <w:szCs w:val="24"/>
        </w:rPr>
        <w:t xml:space="preserve">В физиолого-психологической сфере </w:t>
      </w:r>
      <w:r>
        <w:rPr>
          <w:rFonts w:ascii="Times New Roman" w:hAnsi="Times New Roman" w:cs="Times New Roman"/>
          <w:sz w:val="24"/>
          <w:szCs w:val="24"/>
        </w:rPr>
        <w:t>у учащихся будут сформиро</w:t>
      </w:r>
      <w:r w:rsidRPr="0060394E">
        <w:rPr>
          <w:rFonts w:ascii="Times New Roman" w:hAnsi="Times New Roman" w:cs="Times New Roman"/>
          <w:sz w:val="24"/>
          <w:szCs w:val="24"/>
        </w:rPr>
        <w:t>ваны: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развитие моторики и координации</w:t>
      </w:r>
      <w:r>
        <w:rPr>
          <w:rFonts w:ascii="Times New Roman" w:hAnsi="Times New Roman" w:cs="Times New Roman"/>
          <w:sz w:val="24"/>
          <w:szCs w:val="24"/>
        </w:rPr>
        <w:t xml:space="preserve"> движений рук при работе с руч</w:t>
      </w:r>
      <w:r w:rsidRPr="0060394E">
        <w:rPr>
          <w:rFonts w:ascii="Times New Roman" w:hAnsi="Times New Roman" w:cs="Times New Roman"/>
          <w:sz w:val="24"/>
          <w:szCs w:val="24"/>
        </w:rPr>
        <w:t xml:space="preserve">ными инструментами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и приспособлениями;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достижение необходимой точно</w:t>
      </w:r>
      <w:r>
        <w:rPr>
          <w:rFonts w:ascii="Times New Roman" w:hAnsi="Times New Roman" w:cs="Times New Roman"/>
          <w:sz w:val="24"/>
          <w:szCs w:val="24"/>
        </w:rPr>
        <w:t>сти движений и ритма при выпол</w:t>
      </w:r>
      <w:r w:rsidRPr="0060394E">
        <w:rPr>
          <w:rFonts w:ascii="Times New Roman" w:hAnsi="Times New Roman" w:cs="Times New Roman"/>
          <w:sz w:val="24"/>
          <w:szCs w:val="24"/>
        </w:rPr>
        <w:t xml:space="preserve">нении различных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технологических операций;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соблюдение требуемой величин</w:t>
      </w:r>
      <w:r>
        <w:rPr>
          <w:rFonts w:ascii="Times New Roman" w:hAnsi="Times New Roman" w:cs="Times New Roman"/>
          <w:sz w:val="24"/>
          <w:szCs w:val="24"/>
        </w:rPr>
        <w:t>ы усилия, прикладываемого к ин</w:t>
      </w:r>
      <w:r w:rsidRPr="0060394E">
        <w:rPr>
          <w:rFonts w:ascii="Times New Roman" w:hAnsi="Times New Roman" w:cs="Times New Roman"/>
          <w:sz w:val="24"/>
          <w:szCs w:val="24"/>
        </w:rPr>
        <w:t xml:space="preserve">струменту с учётом 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394E">
        <w:rPr>
          <w:rFonts w:ascii="Times New Roman" w:hAnsi="Times New Roman" w:cs="Times New Roman"/>
          <w:sz w:val="24"/>
          <w:szCs w:val="24"/>
        </w:rPr>
        <w:t>технологических требований;</w:t>
      </w:r>
    </w:p>
    <w:p w:rsidR="00B43686" w:rsidRPr="0060394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развитие глазомера;</w:t>
      </w:r>
    </w:p>
    <w:p w:rsidR="00B43686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94E">
        <w:rPr>
          <w:rFonts w:ascii="Times New Roman" w:hAnsi="Times New Roman" w:cs="Times New Roman"/>
          <w:sz w:val="24"/>
          <w:szCs w:val="24"/>
        </w:rPr>
        <w:t>— развитие осязания, вкуса, обоняния.</w:t>
      </w:r>
    </w:p>
    <w:p w:rsidR="00B43686" w:rsidRPr="00780B88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780B88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780B88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780B88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tabs>
          <w:tab w:val="left" w:pos="2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43686" w:rsidRDefault="00B43686" w:rsidP="00B43686">
      <w:pPr>
        <w:tabs>
          <w:tab w:val="left" w:pos="2730"/>
        </w:tabs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tabs>
          <w:tab w:val="left" w:pos="2730"/>
        </w:tabs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tabs>
          <w:tab w:val="left" w:pos="2730"/>
        </w:tabs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tabs>
          <w:tab w:val="left" w:pos="2730"/>
        </w:tabs>
        <w:rPr>
          <w:rFonts w:ascii="Times New Roman" w:hAnsi="Times New Roman" w:cs="Times New Roman"/>
          <w:sz w:val="24"/>
          <w:szCs w:val="24"/>
        </w:rPr>
      </w:pPr>
    </w:p>
    <w:p w:rsidR="00B43686" w:rsidRPr="00780B88" w:rsidRDefault="00B43686" w:rsidP="00B4368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>3. СОДЕРЖАНИЕ УЧЕБНОГО КУРСА</w:t>
      </w:r>
      <w:r w:rsidRPr="00780B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«ТЕХНОЛОГИЯ»</w:t>
      </w:r>
    </w:p>
    <w:p w:rsidR="00B43686" w:rsidRDefault="00B43686" w:rsidP="00B43686">
      <w:pPr>
        <w:tabs>
          <w:tab w:val="left" w:pos="2730"/>
        </w:tabs>
        <w:rPr>
          <w:rFonts w:ascii="Times New Roman" w:hAnsi="Times New Roman" w:cs="Times New Roman"/>
          <w:sz w:val="24"/>
          <w:szCs w:val="24"/>
        </w:rPr>
      </w:pP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0B88">
        <w:rPr>
          <w:rFonts w:ascii="Times New Roman" w:hAnsi="Times New Roman" w:cs="Times New Roman"/>
          <w:b/>
          <w:bCs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(68 ч)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A3E">
        <w:rPr>
          <w:rFonts w:ascii="Times New Roman" w:hAnsi="Times New Roman" w:cs="Times New Roman"/>
          <w:b/>
          <w:i/>
          <w:sz w:val="24"/>
          <w:szCs w:val="24"/>
        </w:rPr>
        <w:t>Теоретические сведения.</w:t>
      </w:r>
      <w:r w:rsidRPr="00780B88">
        <w:rPr>
          <w:rFonts w:ascii="Times New Roman" w:hAnsi="Times New Roman" w:cs="Times New Roman"/>
          <w:sz w:val="24"/>
          <w:szCs w:val="24"/>
        </w:rPr>
        <w:t xml:space="preserve"> Что такое тех</w:t>
      </w:r>
      <w:r>
        <w:rPr>
          <w:rFonts w:ascii="Times New Roman" w:hAnsi="Times New Roman" w:cs="Times New Roman"/>
          <w:sz w:val="24"/>
          <w:szCs w:val="24"/>
        </w:rPr>
        <w:t>носфера. Что такое потребитель</w:t>
      </w:r>
      <w:r w:rsidRPr="00780B88">
        <w:rPr>
          <w:rFonts w:ascii="Times New Roman" w:hAnsi="Times New Roman" w:cs="Times New Roman"/>
          <w:sz w:val="24"/>
          <w:szCs w:val="24"/>
        </w:rPr>
        <w:t>ские блага. Производство потребитель</w:t>
      </w:r>
      <w:r>
        <w:rPr>
          <w:rFonts w:ascii="Times New Roman" w:hAnsi="Times New Roman" w:cs="Times New Roman"/>
          <w:sz w:val="24"/>
          <w:szCs w:val="24"/>
        </w:rPr>
        <w:t xml:space="preserve">ских благ. Общая характеристика </w:t>
      </w:r>
      <w:r w:rsidRPr="00780B88">
        <w:rPr>
          <w:rFonts w:ascii="Times New Roman" w:hAnsi="Times New Roman" w:cs="Times New Roman"/>
          <w:sz w:val="24"/>
          <w:szCs w:val="24"/>
        </w:rPr>
        <w:t>производства.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Проектная деятельность. Что такое творчество.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Что такое технология. Классификация производств и технологий.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Что такое техника. Инструменты, механизмы и технические устройства.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Виды материалов. Натуральные, иску</w:t>
      </w:r>
      <w:r>
        <w:rPr>
          <w:rFonts w:ascii="Times New Roman" w:hAnsi="Times New Roman" w:cs="Times New Roman"/>
          <w:sz w:val="24"/>
          <w:szCs w:val="24"/>
        </w:rPr>
        <w:t>сственные и синтетические мате</w:t>
      </w:r>
      <w:r w:rsidRPr="00780B88">
        <w:rPr>
          <w:rFonts w:ascii="Times New Roman" w:hAnsi="Times New Roman" w:cs="Times New Roman"/>
          <w:sz w:val="24"/>
          <w:szCs w:val="24"/>
        </w:rPr>
        <w:t>риалы. Конструкционные материалы. Текстильные материалы.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Механические свойства конструкционных материалов. Механические,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физические и технологические свойства тканей из натуральных волокон.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 xml:space="preserve">Технология механической обработки </w:t>
      </w:r>
      <w:r>
        <w:rPr>
          <w:rFonts w:ascii="Times New Roman" w:hAnsi="Times New Roman" w:cs="Times New Roman"/>
          <w:sz w:val="24"/>
          <w:szCs w:val="24"/>
        </w:rPr>
        <w:t>материалов. Графическое отобра</w:t>
      </w:r>
      <w:r w:rsidRPr="00780B88">
        <w:rPr>
          <w:rFonts w:ascii="Times New Roman" w:hAnsi="Times New Roman" w:cs="Times New Roman"/>
          <w:sz w:val="24"/>
          <w:szCs w:val="24"/>
        </w:rPr>
        <w:t>жение формы предмета.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 xml:space="preserve">Кулинария. Основы рационального </w:t>
      </w:r>
      <w:r>
        <w:rPr>
          <w:rFonts w:ascii="Times New Roman" w:hAnsi="Times New Roman" w:cs="Times New Roman"/>
          <w:sz w:val="24"/>
          <w:szCs w:val="24"/>
        </w:rPr>
        <w:t xml:space="preserve">питания. Витамины и их значение </w:t>
      </w:r>
      <w:r w:rsidRPr="00780B88">
        <w:rPr>
          <w:rFonts w:ascii="Times New Roman" w:hAnsi="Times New Roman" w:cs="Times New Roman"/>
          <w:sz w:val="24"/>
          <w:szCs w:val="24"/>
        </w:rPr>
        <w:t xml:space="preserve">в питании. 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Правила санитарии, гигиены и безопасности труда на кухне.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Овощи в питании человека. Техноло</w:t>
      </w:r>
      <w:r>
        <w:rPr>
          <w:rFonts w:ascii="Times New Roman" w:hAnsi="Times New Roman" w:cs="Times New Roman"/>
          <w:sz w:val="24"/>
          <w:szCs w:val="24"/>
        </w:rPr>
        <w:t>гии механической кулинарной об</w:t>
      </w:r>
      <w:r w:rsidRPr="00780B88">
        <w:rPr>
          <w:rFonts w:ascii="Times New Roman" w:hAnsi="Times New Roman" w:cs="Times New Roman"/>
          <w:sz w:val="24"/>
          <w:szCs w:val="24"/>
        </w:rPr>
        <w:t>работки овощей. Украшение блюд. Фигу</w:t>
      </w:r>
      <w:r>
        <w:rPr>
          <w:rFonts w:ascii="Times New Roman" w:hAnsi="Times New Roman" w:cs="Times New Roman"/>
          <w:sz w:val="24"/>
          <w:szCs w:val="24"/>
        </w:rPr>
        <w:t xml:space="preserve">рная нарезка овощей. Технологии </w:t>
      </w:r>
      <w:r w:rsidRPr="00780B88">
        <w:rPr>
          <w:rFonts w:ascii="Times New Roman" w:hAnsi="Times New Roman" w:cs="Times New Roman"/>
          <w:sz w:val="24"/>
          <w:szCs w:val="24"/>
        </w:rPr>
        <w:t>тепловой обработки овощей.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Что такое энергия. Виды энергии. Накопление механической энергии.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Информация. Каналы восприятия информации человеком. Способы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материального представления и записи визуальной информации.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Растения как объект технологии. Знач</w:t>
      </w:r>
      <w:r>
        <w:rPr>
          <w:rFonts w:ascii="Times New Roman" w:hAnsi="Times New Roman" w:cs="Times New Roman"/>
          <w:sz w:val="24"/>
          <w:szCs w:val="24"/>
        </w:rPr>
        <w:t>ение культурных растений в жиз</w:t>
      </w:r>
      <w:r w:rsidRPr="00780B88">
        <w:rPr>
          <w:rFonts w:ascii="Times New Roman" w:hAnsi="Times New Roman" w:cs="Times New Roman"/>
          <w:sz w:val="24"/>
          <w:szCs w:val="24"/>
        </w:rPr>
        <w:t>недеятельности человека. Общая характери</w:t>
      </w:r>
      <w:r>
        <w:rPr>
          <w:rFonts w:ascii="Times New Roman" w:hAnsi="Times New Roman" w:cs="Times New Roman"/>
          <w:sz w:val="24"/>
          <w:szCs w:val="24"/>
        </w:rPr>
        <w:t>стика и классификация куль</w:t>
      </w:r>
      <w:r w:rsidRPr="00780B88">
        <w:rPr>
          <w:rFonts w:ascii="Times New Roman" w:hAnsi="Times New Roman" w:cs="Times New Roman"/>
          <w:sz w:val="24"/>
          <w:szCs w:val="24"/>
        </w:rPr>
        <w:t xml:space="preserve">турных растений. 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Исследования культурных растений или опыты с ними.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Животные и технологии XXI ве</w:t>
      </w:r>
      <w:r>
        <w:rPr>
          <w:rFonts w:ascii="Times New Roman" w:hAnsi="Times New Roman" w:cs="Times New Roman"/>
          <w:sz w:val="24"/>
          <w:szCs w:val="24"/>
        </w:rPr>
        <w:t>ка. Животные и материальные по</w:t>
      </w:r>
      <w:r w:rsidRPr="00780B88">
        <w:rPr>
          <w:rFonts w:ascii="Times New Roman" w:hAnsi="Times New Roman" w:cs="Times New Roman"/>
          <w:sz w:val="24"/>
          <w:szCs w:val="24"/>
        </w:rPr>
        <w:t>требности человека. Сельскохозяйственные животные и животноводство.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Животные — помощники человека. Ж</w:t>
      </w:r>
      <w:r>
        <w:rPr>
          <w:rFonts w:ascii="Times New Roman" w:hAnsi="Times New Roman" w:cs="Times New Roman"/>
          <w:sz w:val="24"/>
          <w:szCs w:val="24"/>
        </w:rPr>
        <w:t xml:space="preserve">ивотные на службе безопасности </w:t>
      </w:r>
      <w:r w:rsidRPr="00780B88">
        <w:rPr>
          <w:rFonts w:ascii="Times New Roman" w:hAnsi="Times New Roman" w:cs="Times New Roman"/>
          <w:sz w:val="24"/>
          <w:szCs w:val="24"/>
        </w:rPr>
        <w:t>жизни человека. Животные для спорта, охоты, цирка и науки.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Человек как объект технологии. По</w:t>
      </w:r>
      <w:r>
        <w:rPr>
          <w:rFonts w:ascii="Times New Roman" w:hAnsi="Times New Roman" w:cs="Times New Roman"/>
          <w:sz w:val="24"/>
          <w:szCs w:val="24"/>
        </w:rPr>
        <w:t>требности людей. Содержание со</w:t>
      </w:r>
      <w:r w:rsidRPr="00780B88">
        <w:rPr>
          <w:rFonts w:ascii="Times New Roman" w:hAnsi="Times New Roman" w:cs="Times New Roman"/>
          <w:sz w:val="24"/>
          <w:szCs w:val="24"/>
        </w:rPr>
        <w:t>циальных технологий.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A3E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Практические работы</w:t>
      </w:r>
      <w:r w:rsidRPr="00576A3E">
        <w:rPr>
          <w:rFonts w:ascii="Times New Roman" w:hAnsi="Times New Roman" w:cs="Times New Roman"/>
          <w:i/>
          <w:sz w:val="24"/>
          <w:szCs w:val="24"/>
        </w:rPr>
        <w:t>.</w:t>
      </w:r>
      <w:r w:rsidRPr="00780B88">
        <w:rPr>
          <w:rFonts w:ascii="Times New Roman" w:hAnsi="Times New Roman" w:cs="Times New Roman"/>
          <w:sz w:val="24"/>
          <w:szCs w:val="24"/>
        </w:rPr>
        <w:t xml:space="preserve"> Сбор доп</w:t>
      </w:r>
      <w:r>
        <w:rPr>
          <w:rFonts w:ascii="Times New Roman" w:hAnsi="Times New Roman" w:cs="Times New Roman"/>
          <w:sz w:val="24"/>
          <w:szCs w:val="24"/>
        </w:rPr>
        <w:t>олнительной информации в Интер</w:t>
      </w:r>
      <w:r w:rsidRPr="00780B88">
        <w:rPr>
          <w:rFonts w:ascii="Times New Roman" w:hAnsi="Times New Roman" w:cs="Times New Roman"/>
          <w:sz w:val="24"/>
          <w:szCs w:val="24"/>
        </w:rPr>
        <w:t>нете и справочной литературе о техносф</w:t>
      </w:r>
      <w:r>
        <w:rPr>
          <w:rFonts w:ascii="Times New Roman" w:hAnsi="Times New Roman" w:cs="Times New Roman"/>
          <w:sz w:val="24"/>
          <w:szCs w:val="24"/>
        </w:rPr>
        <w:t>ере. Проведение наблюдений. Со</w:t>
      </w:r>
      <w:r w:rsidRPr="00780B88">
        <w:rPr>
          <w:rFonts w:ascii="Times New Roman" w:hAnsi="Times New Roman" w:cs="Times New Roman"/>
          <w:sz w:val="24"/>
          <w:szCs w:val="24"/>
        </w:rPr>
        <w:t>ставление рациональных перечней потре</w:t>
      </w:r>
      <w:r>
        <w:rPr>
          <w:rFonts w:ascii="Times New Roman" w:hAnsi="Times New Roman" w:cs="Times New Roman"/>
          <w:sz w:val="24"/>
          <w:szCs w:val="24"/>
        </w:rPr>
        <w:t>бительских благ для современно</w:t>
      </w:r>
      <w:r w:rsidRPr="00780B88">
        <w:rPr>
          <w:rFonts w:ascii="Times New Roman" w:hAnsi="Times New Roman" w:cs="Times New Roman"/>
          <w:sz w:val="24"/>
          <w:szCs w:val="24"/>
        </w:rPr>
        <w:t>го человека. Экскурсии. Подготовка рефератов.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Самооценка интересов и склонностей к какому-либо виду деятельности.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sz w:val="24"/>
          <w:szCs w:val="24"/>
        </w:rPr>
        <w:t>туре о технологиях. Экскурсия на прои</w:t>
      </w:r>
      <w:r>
        <w:rPr>
          <w:rFonts w:ascii="Times New Roman" w:hAnsi="Times New Roman" w:cs="Times New Roman"/>
          <w:sz w:val="24"/>
          <w:szCs w:val="24"/>
        </w:rPr>
        <w:t>зводство по ознакомлению с тех</w:t>
      </w:r>
      <w:r w:rsidRPr="00780B88">
        <w:rPr>
          <w:rFonts w:ascii="Times New Roman" w:hAnsi="Times New Roman" w:cs="Times New Roman"/>
          <w:sz w:val="24"/>
          <w:szCs w:val="24"/>
        </w:rPr>
        <w:t>нологиями конкретного производства.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Составление иллюстрированных п</w:t>
      </w:r>
      <w:r>
        <w:rPr>
          <w:rFonts w:ascii="Times New Roman" w:hAnsi="Times New Roman" w:cs="Times New Roman"/>
          <w:sz w:val="24"/>
          <w:szCs w:val="24"/>
        </w:rPr>
        <w:t>роектных обзоров техники по от</w:t>
      </w:r>
      <w:r w:rsidRPr="00780B88">
        <w:rPr>
          <w:rFonts w:ascii="Times New Roman" w:hAnsi="Times New Roman" w:cs="Times New Roman"/>
          <w:sz w:val="24"/>
          <w:szCs w:val="24"/>
        </w:rPr>
        <w:t>дельным отраслям и видам.</w:t>
      </w:r>
    </w:p>
    <w:p w:rsidR="00B43686" w:rsidRPr="00576A3E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88">
        <w:rPr>
          <w:rFonts w:ascii="Times New Roman" w:hAnsi="Times New Roman" w:cs="Times New Roman"/>
          <w:sz w:val="24"/>
          <w:szCs w:val="24"/>
        </w:rPr>
        <w:t>Ознакомление с образцами различн</w:t>
      </w:r>
      <w:r>
        <w:rPr>
          <w:rFonts w:ascii="Times New Roman" w:hAnsi="Times New Roman" w:cs="Times New Roman"/>
          <w:sz w:val="24"/>
          <w:szCs w:val="24"/>
        </w:rPr>
        <w:t>ого сырья и материалов. Лабора</w:t>
      </w:r>
      <w:r w:rsidRPr="00780B88">
        <w:rPr>
          <w:rFonts w:ascii="Times New Roman" w:hAnsi="Times New Roman" w:cs="Times New Roman"/>
          <w:sz w:val="24"/>
          <w:szCs w:val="24"/>
        </w:rPr>
        <w:t>торные исследования свойств различных</w:t>
      </w:r>
      <w:r>
        <w:rPr>
          <w:rFonts w:ascii="Times New Roman" w:hAnsi="Times New Roman" w:cs="Times New Roman"/>
          <w:sz w:val="24"/>
          <w:szCs w:val="24"/>
        </w:rPr>
        <w:t xml:space="preserve"> материалов. Составление коллек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ций сырья и материалов. Просмотр роликов о производстве материалов,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составление отчётов об этапах производства.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Составление меню, отвечающего здор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овому образу жизни. Определение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количества и состава продуктов, обеспечи</w:t>
      </w:r>
      <w:r>
        <w:rPr>
          <w:rFonts w:ascii="Times New Roman" w:hAnsi="Times New Roman" w:cs="Times New Roman"/>
          <w:color w:val="000000"/>
          <w:sz w:val="24"/>
          <w:szCs w:val="24"/>
        </w:rPr>
        <w:t>вающих суточную потребность че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ловека в витаминах. Определение качества </w:t>
      </w:r>
      <w:r>
        <w:rPr>
          <w:rFonts w:ascii="Times New Roman" w:hAnsi="Times New Roman" w:cs="Times New Roman"/>
          <w:color w:val="000000"/>
          <w:sz w:val="24"/>
          <w:szCs w:val="24"/>
        </w:rPr>
        <w:t>мытья столовой посуды экспресс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методом химического анализа. Определение доброк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ачественности пищевых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продуктов органолептическим методом и методом химического анализа.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туре об областях получения и примене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механической энергии. Озна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комление с устройствами, использующ</w:t>
      </w:r>
      <w:r>
        <w:rPr>
          <w:rFonts w:ascii="Times New Roman" w:hAnsi="Times New Roman" w:cs="Times New Roman"/>
          <w:color w:val="000000"/>
          <w:sz w:val="24"/>
          <w:szCs w:val="24"/>
        </w:rPr>
        <w:t>ими кинетическую и потенциаль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ную энергию. Изготовление игрушки йо-йо.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Оценка восприятия содержания ин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формации в зависимости от уста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новки. Сравнение скорости и качест</w:t>
      </w:r>
      <w:r>
        <w:rPr>
          <w:rFonts w:ascii="Times New Roman" w:hAnsi="Times New Roman" w:cs="Times New Roman"/>
          <w:color w:val="000000"/>
          <w:sz w:val="24"/>
          <w:szCs w:val="24"/>
        </w:rPr>
        <w:t>ва восприятия информации различ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ными органами чувств.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Описание основных агротехнологич</w:t>
      </w:r>
      <w:r>
        <w:rPr>
          <w:rFonts w:ascii="Times New Roman" w:hAnsi="Times New Roman" w:cs="Times New Roman"/>
          <w:color w:val="000000"/>
          <w:sz w:val="24"/>
          <w:szCs w:val="24"/>
        </w:rPr>
        <w:t>еских приёмов выращивания куль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турных растений.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Определение полезных свойств культ</w:t>
      </w:r>
      <w:r>
        <w:rPr>
          <w:rFonts w:ascii="Times New Roman" w:hAnsi="Times New Roman" w:cs="Times New Roman"/>
          <w:color w:val="000000"/>
          <w:sz w:val="24"/>
          <w:szCs w:val="24"/>
        </w:rPr>
        <w:t>урных растений. Классифицирова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ние культурных растений по группам. 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Проведение исследований с куль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турными растениями в условиях школьного кабинета.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описание примеров разведения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животных для удовлетворения различных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потребностей человека, класси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фицирование этих потребностей.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Тесты по оценке свойств личности.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Составление и обоснование пере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чня личных потребностей и их иерархическое построение.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Ознакомление с устройством и назн</w:t>
      </w:r>
      <w:r>
        <w:rPr>
          <w:rFonts w:ascii="Times New Roman" w:hAnsi="Times New Roman" w:cs="Times New Roman"/>
          <w:color w:val="000000"/>
          <w:sz w:val="24"/>
          <w:szCs w:val="24"/>
        </w:rPr>
        <w:t>ачением ручных неэлектрифициро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ванных инструментов. Упражнения по пользованию инструментами.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Чтение и выполнение технических р</w:t>
      </w:r>
      <w:r>
        <w:rPr>
          <w:rFonts w:ascii="Times New Roman" w:hAnsi="Times New Roman" w:cs="Times New Roman"/>
          <w:color w:val="000000"/>
          <w:sz w:val="24"/>
          <w:szCs w:val="24"/>
        </w:rPr>
        <w:t>исунков и эскизов деталей. Раз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метка проектных изделий и деталей. Изготовление простых изде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лий для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быта из конструкционных материалов. 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бработка текстильных материалов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из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туральных волокон растительного происхождения с помощью ручных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инструментов, приспособлений, машин.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Приготовление кулинарных блюд и 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органолептическая оценка их ка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чества. Сушка фруктов, ягод, овощей,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зелени. Замораживание овощей 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фруктов.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Выполнение основных агротехн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ологических приёмов выращивания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культурных растений с помощью руч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ных орудий труда на пришкольном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участке. Определение полезных свойств культурных растений. 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ифи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цирование культурных растений по гру</w:t>
      </w:r>
      <w:r>
        <w:rPr>
          <w:rFonts w:ascii="Times New Roman" w:hAnsi="Times New Roman" w:cs="Times New Roman"/>
          <w:color w:val="000000"/>
          <w:sz w:val="24"/>
          <w:szCs w:val="24"/>
        </w:rPr>
        <w:t>ппам. Проведение опытов с куль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турными растениями на пришкольном участке.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информации об основных вида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сельскохозяйственных животных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своего села, соответствующих направлениях животноводства и их описание.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(68 ч)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6A3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Теоретические сведения</w:t>
      </w:r>
      <w:r w:rsidRPr="00576A3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 Введение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в творческий проект. Подготови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тельный этап. Конструкторский этап. Т</w:t>
      </w:r>
      <w:r>
        <w:rPr>
          <w:rFonts w:ascii="Times New Roman" w:hAnsi="Times New Roman" w:cs="Times New Roman"/>
          <w:color w:val="000000"/>
          <w:sz w:val="24"/>
          <w:szCs w:val="24"/>
        </w:rPr>
        <w:t>ехнологический этап. Этап изго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товления изделия. Заключительный этап.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Труд как основа производства.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Предметы труда. Сырьё как пред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мет труда. Промышленное сырьё. Сель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скохозяйственное и растительное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сырьё. Вторичное сырьё и полуфабрик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аты. Энергия как предмет труда.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Информация как предмет труда.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Объекты сельскохозяйственных технол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огий как предмет труда. Объекты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социальных технологий как предмет труда.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Основные признаки технологии. Тех</w:t>
      </w:r>
      <w:r>
        <w:rPr>
          <w:rFonts w:ascii="Times New Roman" w:hAnsi="Times New Roman" w:cs="Times New Roman"/>
          <w:color w:val="000000"/>
          <w:sz w:val="24"/>
          <w:szCs w:val="24"/>
        </w:rPr>
        <w:t>нологическая, трудовая и произ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водственная дисциплина. Техническая и технологическая документация.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Понятие о технической системе. 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бочие органы технических систем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(машин). Двигатели технических систем (машин). Механичес</w:t>
      </w:r>
      <w:r>
        <w:rPr>
          <w:rFonts w:ascii="Times New Roman" w:hAnsi="Times New Roman" w:cs="Times New Roman"/>
          <w:color w:val="000000"/>
          <w:sz w:val="24"/>
          <w:szCs w:val="24"/>
        </w:rPr>
        <w:t>кая транс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миссия в технических системах. Электр</w:t>
      </w:r>
      <w:r>
        <w:rPr>
          <w:rFonts w:ascii="Times New Roman" w:hAnsi="Times New Roman" w:cs="Times New Roman"/>
          <w:color w:val="000000"/>
          <w:sz w:val="24"/>
          <w:szCs w:val="24"/>
        </w:rPr>
        <w:t>ическая, гидравлическая и пнев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матическая трансмиссия в технических системах.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Технологии резания. Технологии п</w:t>
      </w:r>
      <w:r>
        <w:rPr>
          <w:rFonts w:ascii="Times New Roman" w:hAnsi="Times New Roman" w:cs="Times New Roman"/>
          <w:color w:val="000000"/>
          <w:sz w:val="24"/>
          <w:szCs w:val="24"/>
        </w:rPr>
        <w:t>ластического формования матери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алов. 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Основные технологии обработ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ки древесных материалов ручными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инструментами. Основные технологии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обработки металлов и пластмасс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ручными инструментами. Основные 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хнологии механической обработки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строительных материалов ручными инструментами.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Технологии механического соединен</w:t>
      </w:r>
      <w:r>
        <w:rPr>
          <w:rFonts w:ascii="Times New Roman" w:hAnsi="Times New Roman" w:cs="Times New Roman"/>
          <w:color w:val="000000"/>
          <w:sz w:val="24"/>
          <w:szCs w:val="24"/>
        </w:rPr>
        <w:t>ия деталей из древесных матери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алов и металлов. Технологии соединен</w:t>
      </w:r>
      <w:r>
        <w:rPr>
          <w:rFonts w:ascii="Times New Roman" w:hAnsi="Times New Roman" w:cs="Times New Roman"/>
          <w:color w:val="000000"/>
          <w:sz w:val="24"/>
          <w:szCs w:val="24"/>
        </w:rPr>
        <w:t>ия деталей с помощью клея. Тех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нологии соединения деталей и элемен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тов конструкций из строительных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материалов. 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Особенности технологий со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единения деталей из текстильных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материалов и кожи. Технологии влажно-тепловых операций при изгот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лении изделий из ткани и кожи.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Технологии наклеивания покрытий.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 окрашивания и лаки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рования. Технологии нанесения покр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ытий на детали и конструкции из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строительных материалов.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Основы рационального (здорового) питания. Технология производства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молока и приготовления продуктов и блю</w:t>
      </w:r>
      <w:r>
        <w:rPr>
          <w:rFonts w:ascii="Times New Roman" w:hAnsi="Times New Roman" w:cs="Times New Roman"/>
          <w:color w:val="000000"/>
          <w:sz w:val="24"/>
          <w:szCs w:val="24"/>
        </w:rPr>
        <w:t>д из него. Технология производ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ства кисломолочных продуктов и пригот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овление блюд из них. Технология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производства кулинарных изделий из кр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уп, бобовых культур. Технология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приготовления блюд из круп и бобовых. Технология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производства мака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ронных изделий и технология приготовления кулинарных блюд из них.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Что такое тепловая энергия. Метод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 и средства получения тепловой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энергии. Преобразование тепловой энер</w:t>
      </w:r>
      <w:r>
        <w:rPr>
          <w:rFonts w:ascii="Times New Roman" w:hAnsi="Times New Roman" w:cs="Times New Roman"/>
          <w:color w:val="000000"/>
          <w:sz w:val="24"/>
          <w:szCs w:val="24"/>
        </w:rPr>
        <w:t>гии в другие виды энергии и 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боту. Передача тепловой энергии. Аккумулирование тепловой энергии.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Восприятие информации. Кодирован</w:t>
      </w:r>
      <w:r>
        <w:rPr>
          <w:rFonts w:ascii="Times New Roman" w:hAnsi="Times New Roman" w:cs="Times New Roman"/>
          <w:color w:val="000000"/>
          <w:sz w:val="24"/>
          <w:szCs w:val="24"/>
        </w:rPr>
        <w:t>ие информации при передаче све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дений. Сигналы и знаки при коди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ровании информации. Символы как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средство кодирования информации.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Дикорастущие растения, использу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емые человеком. Заготовка сырья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дикорастущих растений. Переработка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применение сырья дикорастущих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растений. Влияние экологических фак</w:t>
      </w:r>
      <w:r>
        <w:rPr>
          <w:rFonts w:ascii="Times New Roman" w:hAnsi="Times New Roman" w:cs="Times New Roman"/>
          <w:color w:val="000000"/>
          <w:sz w:val="24"/>
          <w:szCs w:val="24"/>
        </w:rPr>
        <w:t>торов на урожайность дикорасту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щих растений. Условия и методы сохранения природной среды.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Технологии получения животново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дческой продукции и её основные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элементы. Содержание животных —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элемент технологии производства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животноводческой продукции.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Виды социальных технологий. Тех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нологии коммуникации. Структура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процесса коммуникации.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516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Практические работы</w:t>
      </w:r>
      <w:r w:rsidRPr="0003516B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перечня и краткой характеристи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ки этапов проектирования конкретного продукта труда.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туре о составляющих производства. Ознакомление с образцами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труда. Проведение наблюдений. Экскур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сии на производство. Подготовка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рефератов.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туре о технологической дисциплине.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Чтение и выполнение технических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рисунков, эскизов, чертежей. Чтение и составление технологических карт.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Ознакомление с конструкцией и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инципами работы рабочих органов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различных видов техники.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Упражнения, практические работы по резанию, пласти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>ческому фор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мованию различных материалов при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готовлении и сборке деталей для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простых изделий из бумаги, картона,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ластмасс, древесины и древесных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материалов, текстильных материалов, </w:t>
      </w:r>
      <w:r>
        <w:rPr>
          <w:rFonts w:ascii="Times New Roman" w:hAnsi="Times New Roman" w:cs="Times New Roman"/>
          <w:color w:val="000000"/>
          <w:sz w:val="24"/>
          <w:szCs w:val="24"/>
        </w:rPr>
        <w:t>чёрного и цветного металла. Ор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ганизация экскурсий и интегрированных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роков с учреждениями СПО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соответствующего профиля.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Определение количества и состав</w:t>
      </w:r>
      <w:r>
        <w:rPr>
          <w:rFonts w:ascii="Times New Roman" w:hAnsi="Times New Roman" w:cs="Times New Roman"/>
          <w:color w:val="000000"/>
          <w:sz w:val="24"/>
          <w:szCs w:val="24"/>
        </w:rPr>
        <w:t>а продуктов, обеспечивающих су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точную потребность человека в 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еральных веществах. Определение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доброкачественности пищевых продук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тов органолептическим методом 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экспресс-методом химического анализа.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туре об областях получения и применен</w:t>
      </w:r>
      <w:r>
        <w:rPr>
          <w:rFonts w:ascii="Times New Roman" w:hAnsi="Times New Roman" w:cs="Times New Roman"/>
          <w:color w:val="000000"/>
          <w:sz w:val="24"/>
          <w:szCs w:val="24"/>
        </w:rPr>
        <w:t>ия тепловой энергии. Ознакомле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ние с бытовыми техническими средст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вами получения тепловой энергии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 их испытание.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Чтение и запись информации 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зличными средствами отображения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информации.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Классификация дикорастущих растени</w:t>
      </w:r>
      <w:r>
        <w:rPr>
          <w:rFonts w:ascii="Times New Roman" w:hAnsi="Times New Roman" w:cs="Times New Roman"/>
          <w:color w:val="000000"/>
          <w:sz w:val="24"/>
          <w:szCs w:val="24"/>
        </w:rPr>
        <w:t>й по группам. Выполнение техно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логий подготовки и закладки сырья дикорастущих растений на хранение.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методами переработки сырья дикорастущих растений.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Реферативное описание технологии разведения комнатных домашних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животных на основе личного опыта, оп</w:t>
      </w:r>
      <w:r>
        <w:rPr>
          <w:rFonts w:ascii="Times New Roman" w:hAnsi="Times New Roman" w:cs="Times New Roman"/>
          <w:color w:val="000000"/>
          <w:sz w:val="24"/>
          <w:szCs w:val="24"/>
        </w:rPr>
        <w:t>ыта друзей и знакомых, справоч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ной литературы и информации в Интернете.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Разработка технологий общения пр</w:t>
      </w:r>
      <w:r>
        <w:rPr>
          <w:rFonts w:ascii="Times New Roman" w:hAnsi="Times New Roman" w:cs="Times New Roman"/>
          <w:color w:val="000000"/>
          <w:sz w:val="24"/>
          <w:szCs w:val="24"/>
        </w:rPr>
        <w:t>и конфликтных ситуациях. Разра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ботка сценариев проведения семейных и общественных мероприятий.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Ознакомление с устройством и на</w:t>
      </w:r>
      <w:r>
        <w:rPr>
          <w:rFonts w:ascii="Times New Roman" w:hAnsi="Times New Roman" w:cs="Times New Roman"/>
          <w:color w:val="000000"/>
          <w:sz w:val="24"/>
          <w:szCs w:val="24"/>
        </w:rPr>
        <w:t>значением ручных электрифициро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ванных инструментов. Упражнения по пользованию инструментами.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Практические работы по изготовлению проектных изделий из фольги.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Изготовление изделий из папье-маше.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Разметка и сверление отверстий в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зцах из дерева, металла, пласт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масс. Практические работы по обра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ботке текстильных материалов из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натуральных волокон животного про</w:t>
      </w:r>
      <w:r>
        <w:rPr>
          <w:rFonts w:ascii="Times New Roman" w:hAnsi="Times New Roman" w:cs="Times New Roman"/>
          <w:color w:val="000000"/>
          <w:sz w:val="24"/>
          <w:szCs w:val="24"/>
        </w:rPr>
        <w:t>исхождения с помощью ручных ин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струментов, приспособлений, машин.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Изготовление проектных изделий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из ткани и кожи.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Приготовление кулинарных блюд и 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органолептическая оценка их ка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чества.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Классификация дикорастущих расте</w:t>
      </w:r>
      <w:r>
        <w:rPr>
          <w:rFonts w:ascii="Times New Roman" w:hAnsi="Times New Roman" w:cs="Times New Roman"/>
          <w:color w:val="000000"/>
          <w:sz w:val="24"/>
          <w:szCs w:val="24"/>
        </w:rPr>
        <w:t>ний по группам. Освоение техно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логий заготовки сырья дикорастущих рас</w:t>
      </w:r>
      <w:r>
        <w:rPr>
          <w:rFonts w:ascii="Times New Roman" w:hAnsi="Times New Roman" w:cs="Times New Roman"/>
          <w:color w:val="000000"/>
          <w:sz w:val="24"/>
          <w:szCs w:val="24"/>
        </w:rPr>
        <w:t>тений в природной среде на при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мере растений своего региона. Выполн</w:t>
      </w:r>
      <w:r>
        <w:rPr>
          <w:rFonts w:ascii="Times New Roman" w:hAnsi="Times New Roman" w:cs="Times New Roman"/>
          <w:color w:val="000000"/>
          <w:sz w:val="24"/>
          <w:szCs w:val="24"/>
        </w:rPr>
        <w:t>ение по ГОСТу технологий подго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товки и закладки сырья дикорастущих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растений на хранение. Владение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методами переработки сырья дикорастущих растений.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Реферативное описание технологии р</w:t>
      </w:r>
      <w:r>
        <w:rPr>
          <w:rFonts w:ascii="Times New Roman" w:hAnsi="Times New Roman" w:cs="Times New Roman"/>
          <w:color w:val="000000"/>
          <w:sz w:val="24"/>
          <w:szCs w:val="24"/>
        </w:rPr>
        <w:t>азведения домашних и сельскохо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зяйственных животных на основе опыта своей семьи, семей своих друзей.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8AAAC"/>
          <w:sz w:val="24"/>
          <w:szCs w:val="24"/>
        </w:rPr>
      </w:pP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класс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(68 ч)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516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Теоретические сведения</w:t>
      </w:r>
      <w:r w:rsidRPr="0003516B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 Создан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 новых идей методом фокальных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объектов. Техническая документация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проекте. Конструкторская доку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ментация. Технологическая документация в проекте.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Современные средства ручного тру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да. Средства труда современного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производства. Агрегаты и производственные линии.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Культура производства. Технологическ</w:t>
      </w:r>
      <w:r>
        <w:rPr>
          <w:rFonts w:ascii="Times New Roman" w:hAnsi="Times New Roman" w:cs="Times New Roman"/>
          <w:color w:val="000000"/>
          <w:sz w:val="24"/>
          <w:szCs w:val="24"/>
        </w:rPr>
        <w:t>ая культура производства. Куль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тура труда.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Двигатели. Воздушные двигатели. Гидравлические двигатели. Паровые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двигатели. Тепловые машины внутреннег</w:t>
      </w:r>
      <w:r>
        <w:rPr>
          <w:rFonts w:ascii="Times New Roman" w:hAnsi="Times New Roman" w:cs="Times New Roman"/>
          <w:color w:val="000000"/>
          <w:sz w:val="24"/>
          <w:szCs w:val="24"/>
        </w:rPr>
        <w:t>о сгорания. Реактивные и ракет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ные двигатели. Электрические двигатели.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Производство металлов. Производ</w:t>
      </w:r>
      <w:r>
        <w:rPr>
          <w:rFonts w:ascii="Times New Roman" w:hAnsi="Times New Roman" w:cs="Times New Roman"/>
          <w:color w:val="000000"/>
          <w:sz w:val="24"/>
          <w:szCs w:val="24"/>
        </w:rPr>
        <w:t>ство древесных материалов. Про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изводство синтетических материалов </w:t>
      </w:r>
      <w:r>
        <w:rPr>
          <w:rFonts w:ascii="Times New Roman" w:hAnsi="Times New Roman" w:cs="Times New Roman"/>
          <w:color w:val="000000"/>
          <w:sz w:val="24"/>
          <w:szCs w:val="24"/>
        </w:rPr>
        <w:t>и пластмасс. Особенности произ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водства искусственных волокон в тек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стильном производстве. Свойства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искусственных волокон. Производств</w:t>
      </w:r>
      <w:r>
        <w:rPr>
          <w:rFonts w:ascii="Times New Roman" w:hAnsi="Times New Roman" w:cs="Times New Roman"/>
          <w:color w:val="000000"/>
          <w:sz w:val="24"/>
          <w:szCs w:val="24"/>
        </w:rPr>
        <w:t>енные технологии обработки кон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струкционных материалов резанием. П</w:t>
      </w:r>
      <w:r>
        <w:rPr>
          <w:rFonts w:ascii="Times New Roman" w:hAnsi="Times New Roman" w:cs="Times New Roman"/>
          <w:color w:val="000000"/>
          <w:sz w:val="24"/>
          <w:szCs w:val="24"/>
        </w:rPr>
        <w:t>роизводственные технологии пла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стического формования материалов.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Физико-химические и термические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материалов.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Характеристики основных пищевых продуктов, используемых в процессе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приготовления изделий из теста. Хлеб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продукты хлебопекарной промыш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ленности. Мучные кондитерские изделия и тесто для их приготовления.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Переработка рыбного сырья. Пище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вая ценность рыбы. Механическая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и тепловая кулинарная обработка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рыбы. Нерыбные пищевые продукты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моря. Рыбные консервы и пресервы.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Энергия магнитного поля. Энергия эле</w:t>
      </w:r>
      <w:r>
        <w:rPr>
          <w:rFonts w:ascii="Times New Roman" w:hAnsi="Times New Roman" w:cs="Times New Roman"/>
          <w:color w:val="000000"/>
          <w:sz w:val="24"/>
          <w:szCs w:val="24"/>
        </w:rPr>
        <w:t>ктрического тока. Энергия элек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тромагнитного поля.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Источники и каналы получения 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формации. Метод наблюдения в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получении новой информации. Техниче</w:t>
      </w:r>
      <w:r>
        <w:rPr>
          <w:rFonts w:ascii="Times New Roman" w:hAnsi="Times New Roman" w:cs="Times New Roman"/>
          <w:color w:val="000000"/>
          <w:sz w:val="24"/>
          <w:szCs w:val="24"/>
        </w:rPr>
        <w:t>ские средства проведения наблю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дений. Опыты или эксперименты для получения новой информации.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Грибы. Их значение в природе </w:t>
      </w:r>
      <w:r>
        <w:rPr>
          <w:rFonts w:ascii="Times New Roman" w:hAnsi="Times New Roman" w:cs="Times New Roman"/>
          <w:color w:val="000000"/>
          <w:sz w:val="24"/>
          <w:szCs w:val="24"/>
        </w:rPr>
        <w:t>и жизни человека. Характеристи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ка искусственно выращиваемых съедобных грибов. Требования к среде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и условиям выращивания культивируемых грибов. Технологии ухода за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грибницами и получение урожая шампиньонов и вёшенок. Безопасные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технологии сбора и заготовки дикорастущих грибов.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Корма для животных. Состав кормов и их питатель</w:t>
      </w:r>
      <w:r>
        <w:rPr>
          <w:rFonts w:ascii="Times New Roman" w:hAnsi="Times New Roman" w:cs="Times New Roman"/>
          <w:color w:val="000000"/>
          <w:sz w:val="24"/>
          <w:szCs w:val="24"/>
        </w:rPr>
        <w:t>ность. Составле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ние рационов кормления. Подготовка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кормов к скармливанию и раздача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животным.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Назначение социологических исследо</w:t>
      </w:r>
      <w:r>
        <w:rPr>
          <w:rFonts w:ascii="Times New Roman" w:hAnsi="Times New Roman" w:cs="Times New Roman"/>
          <w:color w:val="000000"/>
          <w:sz w:val="24"/>
          <w:szCs w:val="24"/>
        </w:rPr>
        <w:t>ваний. Технология опроса: анке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тирование. Технология опроса: интервью.</w:t>
      </w:r>
    </w:p>
    <w:p w:rsidR="00B43686" w:rsidRPr="00A44F60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B43686" w:rsidRPr="00A44F60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516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Практические работы</w:t>
      </w:r>
      <w:r w:rsidRPr="0003516B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 Чтение различных видов проектной до</w:t>
      </w:r>
      <w:r>
        <w:rPr>
          <w:rFonts w:ascii="Times New Roman" w:hAnsi="Times New Roman" w:cs="Times New Roman"/>
          <w:color w:val="000000"/>
          <w:sz w:val="24"/>
          <w:szCs w:val="24"/>
        </w:rPr>
        <w:t>кумен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тации. Выполнение эскизов и чертежей</w:t>
      </w:r>
      <w:r>
        <w:rPr>
          <w:rFonts w:ascii="Times New Roman" w:hAnsi="Times New Roman" w:cs="Times New Roman"/>
          <w:color w:val="000000"/>
          <w:sz w:val="24"/>
          <w:szCs w:val="24"/>
        </w:rPr>
        <w:t>. Анализ качества проектной до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кументации проектов, выполненных ранее одноклассниками. Разработка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инновационного объекта или услуги методом фокальных объектов.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 Интернете и справоч</w:t>
      </w:r>
      <w:r>
        <w:rPr>
          <w:rFonts w:ascii="Times New Roman" w:hAnsi="Times New Roman" w:cs="Times New Roman"/>
          <w:color w:val="000000"/>
          <w:sz w:val="24"/>
          <w:szCs w:val="24"/>
        </w:rPr>
        <w:t>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туре о современных средствах труда. Эк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скурсии. Подготовка рефератов о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современных технологических машинах и аппаратах.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литературе о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технологической культуре и культуре труда. Составление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инструк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ций по технологической культуре раб</w:t>
      </w:r>
      <w:r>
        <w:rPr>
          <w:rFonts w:ascii="Times New Roman" w:hAnsi="Times New Roman" w:cs="Times New Roman"/>
          <w:color w:val="000000"/>
          <w:sz w:val="24"/>
          <w:szCs w:val="24"/>
        </w:rPr>
        <w:t>отника. Самооценка личной куль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туры труда.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Ознакомление с принципиальной 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нструкцией двигателей. Ознакомление с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конструкциями и работой различных передаточных механизмов.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Проектные работы по изготовле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нию изделий на основе обработки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конструкционных и текстильных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материалов с помощью ручных ин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струментов, приспособлений, станко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в, машин. Организация экскурсий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 интегрированных уроков с учре</w:t>
      </w:r>
      <w:r>
        <w:rPr>
          <w:rFonts w:ascii="Times New Roman" w:hAnsi="Times New Roman" w:cs="Times New Roman"/>
          <w:color w:val="000000"/>
          <w:sz w:val="24"/>
          <w:szCs w:val="24"/>
        </w:rPr>
        <w:t>ждениями НПО, СПО соответствую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щего профиля.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доброкачественности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рыбы и морепродуктов органолеп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тическим методом и экспресс-методом химического анализа.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туре об областях получения и примен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ения магнитной, электрической 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электромагнитной энергии.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Составление формы протокола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 наблюдений реальных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процессов. Проведение хронометража учебной деятельности.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Определение по внешнему виду групп одноклеточных и многокле</w:t>
      </w:r>
      <w:r>
        <w:rPr>
          <w:rFonts w:ascii="Times New Roman" w:hAnsi="Times New Roman" w:cs="Times New Roman"/>
          <w:color w:val="000000"/>
          <w:sz w:val="24"/>
          <w:szCs w:val="24"/>
        </w:rPr>
        <w:t>точ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ных грибов. Определение культивируем</w:t>
      </w:r>
      <w:r>
        <w:rPr>
          <w:rFonts w:ascii="Times New Roman" w:hAnsi="Times New Roman" w:cs="Times New Roman"/>
          <w:color w:val="000000"/>
          <w:sz w:val="24"/>
          <w:szCs w:val="24"/>
        </w:rPr>
        <w:t>ых грибов по внешнему виду. Со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здание условий для искусственного выращивания культивируемых грибов.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Владение безопасными способами сбора и заготовки грибов.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информации и описание условий содержания домашних жи</w:t>
      </w:r>
      <w:r>
        <w:rPr>
          <w:rFonts w:ascii="Times New Roman" w:hAnsi="Times New Roman" w:cs="Times New Roman"/>
          <w:color w:val="000000"/>
          <w:sz w:val="24"/>
          <w:szCs w:val="24"/>
        </w:rPr>
        <w:t>вот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ных в своей семье, семьях друзей. Про</w:t>
      </w:r>
      <w:r>
        <w:rPr>
          <w:rFonts w:ascii="Times New Roman" w:hAnsi="Times New Roman" w:cs="Times New Roman"/>
          <w:color w:val="000000"/>
          <w:sz w:val="24"/>
          <w:szCs w:val="24"/>
        </w:rPr>
        <w:t>ектирование и изготовление про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стейших технических устройств, 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еспечивающих условия содержания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животных и облегчающих уход за ними: к</w:t>
      </w:r>
      <w:r>
        <w:rPr>
          <w:rFonts w:ascii="Times New Roman" w:hAnsi="Times New Roman" w:cs="Times New Roman"/>
          <w:color w:val="000000"/>
          <w:sz w:val="24"/>
          <w:szCs w:val="24"/>
        </w:rPr>
        <w:t>летки, будки для собак, автопо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илки для птиц, устройства для аэрации аквариумо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в, автоматизированные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кормушки для кошек и др. Выявление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проблем бездомных животных для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своего микрорайона, села, посёлка.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Составление вопросников, анкет и тес</w:t>
      </w:r>
      <w:r>
        <w:rPr>
          <w:rFonts w:ascii="Times New Roman" w:hAnsi="Times New Roman" w:cs="Times New Roman"/>
          <w:color w:val="000000"/>
          <w:sz w:val="24"/>
          <w:szCs w:val="24"/>
        </w:rPr>
        <w:t>тов для учебных предметов. Про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ведение анкетирования и обработка результатов.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Ознакомление с устройством и работо</w:t>
      </w:r>
      <w:r>
        <w:rPr>
          <w:rFonts w:ascii="Times New Roman" w:hAnsi="Times New Roman" w:cs="Times New Roman"/>
          <w:color w:val="000000"/>
          <w:sz w:val="24"/>
          <w:szCs w:val="24"/>
        </w:rPr>
        <w:t>й станков. Упражнения по управ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лению станками. Учебно-практические работы на станках.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Приготовление десертов, кулинарных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блюд из теста и органолептиче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ская оценка их качества. Механическая обработка рыбы и морепродуктов.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Приготовление блюд из рыбы и морепродуктов.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Определение по внешнему виду гру</w:t>
      </w:r>
      <w:r>
        <w:rPr>
          <w:rFonts w:ascii="Times New Roman" w:hAnsi="Times New Roman" w:cs="Times New Roman"/>
          <w:color w:val="000000"/>
          <w:sz w:val="24"/>
          <w:szCs w:val="24"/>
        </w:rPr>
        <w:t>пп одноклеточных и многоклеточ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ных грибов. Определение культивируем</w:t>
      </w:r>
      <w:r>
        <w:rPr>
          <w:rFonts w:ascii="Times New Roman" w:hAnsi="Times New Roman" w:cs="Times New Roman"/>
          <w:color w:val="000000"/>
          <w:sz w:val="24"/>
          <w:szCs w:val="24"/>
        </w:rPr>
        <w:t>ых грибов по внешнему виду. Со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здание условий для искусственного выращивания культивируемых грибов.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Владение безопасными способами сбо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 и заготовки грибов. Опыты по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осуществлению технологических проце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ссов промышленного производства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культивируемых грибов (в условиях своего региона).</w:t>
      </w:r>
    </w:p>
    <w:p w:rsidR="00B43686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8 класс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(34 ч)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516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Теоретические сведения</w:t>
      </w:r>
      <w:r w:rsidRPr="0003516B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 Дизайн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процессе проектирования продук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та труда. Методы дизайнерской деяте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льности. Метод мозгового штурма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при создании инноваций.</w:t>
      </w:r>
    </w:p>
    <w:p w:rsidR="00B43686" w:rsidRPr="0003516B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Продукт труда. Стандарты произв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одства продуктов труда. Эталоны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контроля качества продуктов труда.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змерительные приборы и контроль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стандартизированных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характеристик продуктов труда.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Классификация технологий. Технологии материального производства.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Технологии сельскохозяйственного прои</w:t>
      </w:r>
      <w:r>
        <w:rPr>
          <w:rFonts w:ascii="Times New Roman" w:hAnsi="Times New Roman" w:cs="Times New Roman"/>
          <w:color w:val="000000"/>
          <w:sz w:val="24"/>
          <w:szCs w:val="24"/>
        </w:rPr>
        <w:t>зводства и земледелия. Классифи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кация информационных технологий.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Органы управления технологичес</w:t>
      </w:r>
      <w:r>
        <w:rPr>
          <w:rFonts w:ascii="Times New Roman" w:hAnsi="Times New Roman" w:cs="Times New Roman"/>
          <w:color w:val="000000"/>
          <w:sz w:val="24"/>
          <w:szCs w:val="24"/>
        </w:rPr>
        <w:t>кими машинами. Системы управле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ния. Автоматическое управление ус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тройствами и машинами. Основные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элементы автоматики. Автоматизация производства.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Плавление материалов и отливка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изделий. Пайка металлов. Сварка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материалов. Закалка материалов. Электроискровая обработка материалов.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Электрохимическая обработка металлов. Уль</w:t>
      </w:r>
      <w:r>
        <w:rPr>
          <w:rFonts w:ascii="Times New Roman" w:hAnsi="Times New Roman" w:cs="Times New Roman"/>
          <w:color w:val="000000"/>
          <w:sz w:val="24"/>
          <w:szCs w:val="24"/>
        </w:rPr>
        <w:t>тразвуковая обработка мате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риалов. Лучевые методы обработки мат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ериалов. Особенности технологий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обработки жидкостей и газов.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Мясо птицы. Мясо животных.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Выделение энергии при химических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реакциях. Химическая обработка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материалов и получение новых веществ.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Материальные формы представления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информации для хранения. Сред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ства записи информации. Современн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технологии записи и хранения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информации.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Микроорганизмы, их строение и зн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ачение для человека. Бактерии 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вирусы в биотехнологиях. Культивирование одноклеточны</w:t>
      </w:r>
      <w:r>
        <w:rPr>
          <w:rFonts w:ascii="Times New Roman" w:hAnsi="Times New Roman" w:cs="Times New Roman"/>
          <w:color w:val="000000"/>
          <w:sz w:val="24"/>
          <w:szCs w:val="24"/>
        </w:rPr>
        <w:t>х зелёных водо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рослей. Использование одноклеточных грибов в биотехнологиях.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Получение продукции животноводст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ва. Разведение животных, их породы 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продуктивность.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Основные категории рыночной эко</w:t>
      </w:r>
      <w:r>
        <w:rPr>
          <w:rFonts w:ascii="Times New Roman" w:hAnsi="Times New Roman" w:cs="Times New Roman"/>
          <w:color w:val="000000"/>
          <w:sz w:val="24"/>
          <w:szCs w:val="24"/>
        </w:rPr>
        <w:t>номики. Что такое рынок. Марке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тинг как технология управления рынко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м. Методы стимулирования сбыта.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Методы исследования рынка.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205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Практические работы</w:t>
      </w:r>
      <w:r w:rsidRPr="00652059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 Деловая иг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 «Мозговой штурм». Разработка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изделия на основе морфологического ана</w:t>
      </w:r>
      <w:r>
        <w:rPr>
          <w:rFonts w:ascii="Times New Roman" w:hAnsi="Times New Roman" w:cs="Times New Roman"/>
          <w:color w:val="000000"/>
          <w:sz w:val="24"/>
          <w:szCs w:val="24"/>
        </w:rPr>
        <w:t>лиза. Разработка изделия на ос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нове метода морфологической матрицы.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туре о характеристиках выбранных про</w:t>
      </w:r>
      <w:r>
        <w:rPr>
          <w:rFonts w:ascii="Times New Roman" w:hAnsi="Times New Roman" w:cs="Times New Roman"/>
          <w:color w:val="000000"/>
          <w:sz w:val="24"/>
          <w:szCs w:val="24"/>
        </w:rPr>
        <w:t>дуктов труда. Проведение наблю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дений. Ознакомление с измерительны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ми приборами и проведение изме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рений различных физических величин. Экскурсии.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Сбор дополнительной информации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в Интернете и справочной лите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ратуре о конкретных видах отраслевых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технологий. Составление техно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логических карт для изготовления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возможных проектных изделий или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организации услуг.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Изучение конструкции и принципов р</w:t>
      </w:r>
      <w:r>
        <w:rPr>
          <w:rFonts w:ascii="Times New Roman" w:hAnsi="Times New Roman" w:cs="Times New Roman"/>
          <w:color w:val="000000"/>
          <w:sz w:val="24"/>
          <w:szCs w:val="24"/>
        </w:rPr>
        <w:t>аботы устройств и систем управ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ления техникой, автоматических устройс</w:t>
      </w:r>
      <w:r>
        <w:rPr>
          <w:rFonts w:ascii="Times New Roman" w:hAnsi="Times New Roman" w:cs="Times New Roman"/>
          <w:color w:val="000000"/>
          <w:sz w:val="24"/>
          <w:szCs w:val="24"/>
        </w:rPr>
        <w:t>тв бытовой техники. Сборка про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стых автоматических устройств из деталей конструктора.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Практические работы по изготовле</w:t>
      </w:r>
      <w:r>
        <w:rPr>
          <w:rFonts w:ascii="Times New Roman" w:hAnsi="Times New Roman" w:cs="Times New Roman"/>
          <w:color w:val="000000"/>
          <w:sz w:val="24"/>
          <w:szCs w:val="24"/>
        </w:rPr>
        <w:t>нию проектных изделий посредст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вом технологий плавления и литья (н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овогодние свечи из парафина или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воска). Закалка и испытание твёрдост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металла. Пайка оловом. Сварка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пластмасс. Организация экскурсий и ин</w:t>
      </w:r>
      <w:r>
        <w:rPr>
          <w:rFonts w:ascii="Times New Roman" w:hAnsi="Times New Roman" w:cs="Times New Roman"/>
          <w:color w:val="000000"/>
          <w:sz w:val="24"/>
          <w:szCs w:val="24"/>
        </w:rPr>
        <w:t>тегрированных уроков с учрежде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ниями СПО соответствующего профиля.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Определение доброкачественности м</w:t>
      </w:r>
      <w:r>
        <w:rPr>
          <w:rFonts w:ascii="Times New Roman" w:hAnsi="Times New Roman" w:cs="Times New Roman"/>
          <w:color w:val="000000"/>
          <w:sz w:val="24"/>
          <w:szCs w:val="24"/>
        </w:rPr>
        <w:t>яса птицы и других пищевых про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дуктов органолептическим методом и эк</w:t>
      </w:r>
      <w:r>
        <w:rPr>
          <w:rFonts w:ascii="Times New Roman" w:hAnsi="Times New Roman" w:cs="Times New Roman"/>
          <w:color w:val="000000"/>
          <w:sz w:val="24"/>
          <w:szCs w:val="24"/>
        </w:rPr>
        <w:t>спресс-методом химического ана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лиза.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Сбор дополнительной информации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и справочной литера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туре об областях получения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применения химической энергии.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Определение микроорганизмов по внеш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нему виду. Создание условий для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искусственного выращивания одноклеточ</w:t>
      </w:r>
      <w:r>
        <w:rPr>
          <w:rFonts w:ascii="Times New Roman" w:hAnsi="Times New Roman" w:cs="Times New Roman"/>
          <w:color w:val="000000"/>
          <w:sz w:val="24"/>
          <w:szCs w:val="24"/>
        </w:rPr>
        <w:t>ных зелёных водорослей. Овладе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 xml:space="preserve">ние биотехнологиями использования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одноклеточных грибов на примере 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дрожжей. Овладение биотехнологиями и</w:t>
      </w:r>
      <w:r>
        <w:rPr>
          <w:rFonts w:ascii="Times New Roman" w:hAnsi="Times New Roman" w:cs="Times New Roman"/>
          <w:color w:val="000000"/>
          <w:sz w:val="24"/>
          <w:szCs w:val="24"/>
        </w:rPr>
        <w:t>спользования кисломолочных бак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терий для получения кисломолочной продукции (творога, кефира и др.).</w:t>
      </w:r>
    </w:p>
    <w:p w:rsidR="00B43686" w:rsidRPr="00780B88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Составление рационов для домашних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животных, организация их корм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ления. Сбор информации и проведение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исследования о влиянии на здо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ровье животных натуральных кормов.</w:t>
      </w:r>
    </w:p>
    <w:p w:rsidR="00B43686" w:rsidRPr="00A44F60" w:rsidRDefault="00B43686" w:rsidP="00B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B88">
        <w:rPr>
          <w:rFonts w:ascii="Times New Roman" w:hAnsi="Times New Roman" w:cs="Times New Roman"/>
          <w:color w:val="000000"/>
          <w:sz w:val="24"/>
          <w:szCs w:val="24"/>
        </w:rPr>
        <w:t>Составление вопросников для выяв</w:t>
      </w:r>
      <w:r>
        <w:rPr>
          <w:rFonts w:ascii="Times New Roman" w:hAnsi="Times New Roman" w:cs="Times New Roman"/>
          <w:color w:val="000000"/>
          <w:sz w:val="24"/>
          <w:szCs w:val="24"/>
        </w:rPr>
        <w:t>ления потребностей людей в кон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кретном товаре. Оценка качества рекл</w:t>
      </w:r>
      <w:r>
        <w:rPr>
          <w:rFonts w:ascii="Times New Roman" w:hAnsi="Times New Roman" w:cs="Times New Roman"/>
          <w:color w:val="000000"/>
          <w:sz w:val="24"/>
          <w:szCs w:val="24"/>
        </w:rPr>
        <w:t>амы в средствах массовой инфор</w:t>
      </w:r>
      <w:r w:rsidRPr="00780B88">
        <w:rPr>
          <w:rFonts w:ascii="Times New Roman" w:hAnsi="Times New Roman" w:cs="Times New Roman"/>
          <w:color w:val="000000"/>
          <w:sz w:val="24"/>
          <w:szCs w:val="24"/>
        </w:rPr>
        <w:t>мации.</w:t>
      </w:r>
    </w:p>
    <w:p w:rsidR="00B43686" w:rsidRDefault="00B43686" w:rsidP="00B4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11E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4. ТЕМАТИЧЕ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СКОЕ ПЛАНИРОВАНИЕ УЧЕБНОГО КУРСА </w:t>
      </w:r>
    </w:p>
    <w:p w:rsidR="00B43686" w:rsidRPr="00311EA7" w:rsidRDefault="00B43686" w:rsidP="00B4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11E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«ТЕХНОЛОГИЯ»</w:t>
      </w:r>
    </w:p>
    <w:p w:rsidR="00B43686" w:rsidRPr="00A44F60" w:rsidRDefault="00B43686" w:rsidP="00B436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43686" w:rsidRPr="001D7B2F" w:rsidRDefault="00B43686" w:rsidP="00B4368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7B2F">
        <w:rPr>
          <w:rFonts w:ascii="Times New Roman" w:hAnsi="Times New Roman" w:cs="Times New Roman"/>
          <w:b/>
          <w:bCs/>
          <w:sz w:val="24"/>
          <w:szCs w:val="24"/>
        </w:rPr>
        <w:t>5 класс (68 ч)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977"/>
        <w:gridCol w:w="3969"/>
      </w:tblGrid>
      <w:tr w:rsidR="00B43686" w:rsidRPr="006F4FC2" w:rsidTr="00845DEB">
        <w:tc>
          <w:tcPr>
            <w:tcW w:w="1985" w:type="dxa"/>
            <w:shd w:val="clear" w:color="auto" w:fill="F2F2F2" w:themeFill="background1" w:themeFillShade="F2"/>
          </w:tcPr>
          <w:p w:rsidR="00B43686" w:rsidRPr="00452D47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(часов)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</w:t>
            </w:r>
          </w:p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планирование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видов</w:t>
            </w:r>
          </w:p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6F4FC2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1. Производство</w:t>
            </w:r>
          </w:p>
        </w:tc>
        <w:tc>
          <w:tcPr>
            <w:tcW w:w="1984" w:type="dxa"/>
          </w:tcPr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техносфера.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 такое</w:t>
            </w:r>
            <w:r w:rsidRPr="00311E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потребительские бла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га.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потреби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тельских благ. Общая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рактеристика производства</w:t>
            </w:r>
          </w:p>
        </w:tc>
        <w:tc>
          <w:tcPr>
            <w:tcW w:w="3969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 понятия: техносфера и потребительские бла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производст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вами потребительских благ и их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характеристикой.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природы и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техносферы.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Собирать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полнительную информацию о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материальных благах.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не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обходимых потребительских благ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современного человека.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делять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потребительские блага 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материальные и нематериальные.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производств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материальных и нематериальных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экскурсии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предприятие, производящее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потребительские блага.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собственные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наблюдения и 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техносфере и производствах</w:t>
            </w:r>
          </w:p>
          <w:p w:rsidR="00B43686" w:rsidRPr="006F4FC2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потребительских благ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Методы и средства творче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ской и проектной деятельности</w:t>
            </w:r>
          </w:p>
        </w:tc>
        <w:tc>
          <w:tcPr>
            <w:tcW w:w="1984" w:type="dxa"/>
          </w:tcPr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2977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  <w:p w:rsidR="00B43686" w:rsidRPr="006F4FC2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Что такое творчество</w:t>
            </w:r>
          </w:p>
        </w:tc>
        <w:tc>
          <w:tcPr>
            <w:tcW w:w="3969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творчества в жизни и деятельности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человека и проекта как формы представления результатов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творчества.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бенности рекламы новы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това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ров.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самооценку интересов и склонностей к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какому-либо виду деятельности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6F4FC2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3. Технология</w:t>
            </w:r>
          </w:p>
        </w:tc>
        <w:tc>
          <w:tcPr>
            <w:tcW w:w="1984" w:type="dxa"/>
          </w:tcPr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технология. Клас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сификация производств и</w:t>
            </w:r>
          </w:p>
          <w:p w:rsidR="00B43686" w:rsidRPr="006F4FC2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  <w:tc>
          <w:tcPr>
            <w:tcW w:w="3969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Осознавать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роль технологии в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производстве потребительских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благ.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видами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технологий в разных сферах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является технологией в той или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иной созидательной деятель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полнительную информацию о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видах технологий.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в экскурсии на производство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делать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обзор своих наблюдений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6F4FC2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Техника</w:t>
            </w:r>
          </w:p>
        </w:tc>
        <w:tc>
          <w:tcPr>
            <w:tcW w:w="1984" w:type="dxa"/>
          </w:tcPr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техника. Инструменты, механизмы и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технические устройства</w:t>
            </w:r>
          </w:p>
        </w:tc>
        <w:tc>
          <w:tcPr>
            <w:tcW w:w="3969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Осознавать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техники.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разновидностями техники и её клас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сификацией. 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стыми ручными инструментами.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простыми механиз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мами и машинами.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иллюстрированные проектные обзоры техники по отдельным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отраслям производства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Технологии получения, об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работки, преобразовани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ис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пользования материалов</w:t>
            </w:r>
          </w:p>
        </w:tc>
        <w:tc>
          <w:tcPr>
            <w:tcW w:w="1984" w:type="dxa"/>
          </w:tcPr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2977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материалов. Нату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ральные, искусственные и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материалы.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Конструкционные материалы.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Текстильные материа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лы. Механические свойства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конструкционных материалов. Механические, физи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ческие и технологические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тканей из нату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ральных волокон.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Технология механической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обработки материалов. Графическое отображение фор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мы предмета</w:t>
            </w:r>
          </w:p>
        </w:tc>
        <w:tc>
          <w:tcPr>
            <w:tcW w:w="3969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разновидностя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ми производственного сырья 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Формировать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получении различных видов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сырья и материалов.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понятием «кон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струкционные материалы». 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технологии получения конструкционных материалов, их механиче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ских свойствах. 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свойства и предназначение конструкционных и текстильных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материалов. </w:t>
            </w: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некоторые операции по обработке кон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струкционных материалов.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средствами и фор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 графического отображения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объектов.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особенностями технологий обработ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текстильных материалов.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следования свойств различных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материалов.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лекции сырья и материалов.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читать и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технические рисун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и эскизы деталей.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изделия из конструкционных мате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риалов.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некоторые операции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обработке текстильных мате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риалов из натуральных волокон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растительного происхождения с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 ручных инструментов,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приспособлений, машин.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изделий из</w:t>
            </w:r>
          </w:p>
          <w:p w:rsidR="00B43686" w:rsidRPr="006F4FC2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 материалов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Технологии обработки пи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щевых продуктов</w:t>
            </w:r>
          </w:p>
        </w:tc>
        <w:tc>
          <w:tcPr>
            <w:tcW w:w="1984" w:type="dxa"/>
          </w:tcPr>
          <w:p w:rsidR="00B43686" w:rsidRPr="006F4FC2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Кулинария. Основы рацио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нального питания. 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 и их значение в пи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тании.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Правила санитарии,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гигиены и безопасности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труда на кухне.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в питании</w:t>
            </w:r>
            <w:r w:rsidRPr="0031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механической кулинарной обработки овощей.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Украшение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блюд. Фигурная нарезка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овощей.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тепло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вой обработки овощей</w:t>
            </w:r>
          </w:p>
        </w:tc>
        <w:tc>
          <w:tcPr>
            <w:tcW w:w="3969" w:type="dxa"/>
          </w:tcPr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новые понятия: ра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циональное питание, пищевой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рацион, режим питания.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 особенностями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механической кулинарной об-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работки овощей и видами их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нарезки.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основных и вспомогательных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видах тепловой обработки про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дуктов (варка, жарка, тушение,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запекание, припускание; пассе-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рование, бланширование).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меню, отвечающее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здоровому образу жизни.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Поль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зоваться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пирамидой питания при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составлении рациона питания.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опыты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ровать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способы 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 мытья столовой посу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ды экспресс-методом 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ского анализа.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способы определения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доброкачественности пищевых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продуктов органолептическим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методом и экспресс-методом хи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мического анализа.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Приготавливать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украшать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блюда из овощей.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Заготавливать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зелень, овощи 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фрукты с помощью сушки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 xml:space="preserve">мораживания. </w:t>
            </w:r>
          </w:p>
          <w:p w:rsidR="00B43686" w:rsidRPr="006F4FC2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санитарии и гигиены при обработке и хранении пищевых </w:t>
            </w:r>
            <w:r w:rsidRPr="006F4FC2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Технологии получения, пре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образования и использования</w:t>
            </w:r>
          </w:p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1984" w:type="dxa"/>
          </w:tcPr>
          <w:p w:rsidR="00B43686" w:rsidRPr="00663BC3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энергия.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энергии. Накопление ме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ханической энергии</w:t>
            </w:r>
          </w:p>
        </w:tc>
        <w:tc>
          <w:tcPr>
            <w:tcW w:w="3969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новые понятия: ра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бота, энергия, виды энергии.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механической энергии, методах и средствах её получения, взаимном преобразовании потенциальной и кинетической энергии, аккумуляторах меха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нической энергии.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с применением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кинетической и потенциальной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энергии на практике. </w:t>
            </w:r>
          </w:p>
          <w:p w:rsidR="00B43686" w:rsidRPr="00AD2119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Прово</w:t>
            </w: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дить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опы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по преобразова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нию механической энергии.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об областях получения и применения механиче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ской энергии. </w:t>
            </w: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устройствами, использующими кинетическую и потенциаль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ную энергию. </w:t>
            </w: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игрушку йо-йо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Технологии получения, обработки и использования ин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1984" w:type="dxa"/>
          </w:tcPr>
          <w:p w:rsidR="00B43686" w:rsidRPr="00663BC3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рмация. Каналы восприятия информации че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ловеком.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матери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ального представления и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визуальной инфор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</w:tc>
        <w:tc>
          <w:tcPr>
            <w:tcW w:w="3969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Pr="0066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63B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</w:t>
            </w:r>
            <w:r w:rsidRPr="0066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информации и её видов.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Усваивать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объективной и субъективной информа</w:t>
            </w:r>
            <w:r w:rsidRPr="0066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ции. </w:t>
            </w:r>
          </w:p>
          <w:p w:rsidR="00B43686" w:rsidRPr="00AD2119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Получать представление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зависимости видов информа</w:t>
            </w:r>
            <w:r w:rsidRPr="0066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от органов чувств.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</w:t>
            </w:r>
            <w:r w:rsidRPr="00663B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нивать </w:t>
            </w:r>
            <w:r w:rsidRPr="0066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и качество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восприятия информации раз</w:t>
            </w:r>
            <w:r w:rsidRPr="0066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личными органами чувств.</w:t>
            </w:r>
          </w:p>
          <w:p w:rsidR="00B43686" w:rsidRPr="00AD2119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восприятия и усвоения информации по разным каналам её по</w:t>
            </w:r>
            <w:r w:rsidRPr="0066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лучения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9. Технологии растениеводства</w:t>
            </w:r>
          </w:p>
        </w:tc>
        <w:tc>
          <w:tcPr>
            <w:tcW w:w="1984" w:type="dxa"/>
          </w:tcPr>
          <w:p w:rsidR="00B43686" w:rsidRPr="00663BC3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как объект техно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логии.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Значение культурных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растений в жизнедеятельно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сти человека.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теристика и классификация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культурных растений. Исследования культурных ра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стений или опыты с ними</w:t>
            </w:r>
          </w:p>
        </w:tc>
        <w:tc>
          <w:tcPr>
            <w:tcW w:w="3969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новые понятия: культурные растения, растениеводст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во и агротехнология.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агротехнологических приёмах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выращивания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расте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ний.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культурных растений в жизнедеятель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ности человека.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классификацией культурных растений и видами исследований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культурных растений.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описание основных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агротехнологических приёмов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выращивания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турных ра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стений. </w:t>
            </w: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классифицирование культурных растений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по группам.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дования культурных растений.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агротехнологические приёмы выращивания культурных растений с помощью ручных орудий тру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да на пришкольном участке.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полезные свойства</w:t>
            </w:r>
          </w:p>
          <w:p w:rsidR="00B43686" w:rsidRPr="0094302F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культурных растений, выращен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ных на пришкольном участке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Технологии животноводства</w:t>
            </w:r>
          </w:p>
        </w:tc>
        <w:tc>
          <w:tcPr>
            <w:tcW w:w="1984" w:type="dxa"/>
          </w:tcPr>
          <w:p w:rsidR="00B43686" w:rsidRPr="00663BC3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Животные и технологии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XXI века. Животные 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потребности человека. Сельскохо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зяйственные животные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животноводство. Животные — помощники человека.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на служ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бе безопасности жизни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для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спорта, охоты, цирка и</w:t>
            </w:r>
          </w:p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  <w:tc>
          <w:tcPr>
            <w:tcW w:w="3969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животных как об объектах технологий и о классификации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животных.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чём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заклю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чаются потребности человека, которые удовлетворяют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о животных орга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низмах.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животных на службе безопасности жизни че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ловека.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основных видов сельскохозяйствен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ных животных своего села и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соответствующих направлений</w:t>
            </w:r>
          </w:p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животноводства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11. Социальные технологии</w:t>
            </w:r>
          </w:p>
        </w:tc>
        <w:tc>
          <w:tcPr>
            <w:tcW w:w="1984" w:type="dxa"/>
          </w:tcPr>
          <w:p w:rsidR="00B43686" w:rsidRPr="00663BC3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объект техно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логии.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Потребности людей.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</w:p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  <w:tc>
          <w:tcPr>
            <w:tcW w:w="3969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сущности социальных технологий, о человеке как об объек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те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иальных технологий, об основных свойствах личности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 xml:space="preserve">оценке свойств личности. 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</w:t>
            </w:r>
            <w:r w:rsidRPr="0066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бираться </w:t>
            </w: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в том, как свойства</w:t>
            </w:r>
          </w:p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личности влияют на поступки</w:t>
            </w:r>
          </w:p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84" w:type="dxa"/>
          </w:tcPr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43686" w:rsidRPr="00663BC3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Обобщающая беседа по</w:t>
            </w:r>
          </w:p>
          <w:p w:rsidR="00B43686" w:rsidRPr="00663BC3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C3">
              <w:rPr>
                <w:rFonts w:ascii="Times New Roman" w:hAnsi="Times New Roman" w:cs="Times New Roman"/>
                <w:sz w:val="24"/>
                <w:szCs w:val="24"/>
              </w:rPr>
              <w:t>изученному курсу</w:t>
            </w:r>
          </w:p>
        </w:tc>
        <w:tc>
          <w:tcPr>
            <w:tcW w:w="3969" w:type="dxa"/>
          </w:tcPr>
          <w:p w:rsidR="00B43686" w:rsidRPr="00311EA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686" w:rsidRPr="00311EA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1D7B2F" w:rsidRDefault="00B43686" w:rsidP="00B4368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1D7B2F">
        <w:rPr>
          <w:rFonts w:ascii="Times New Roman" w:hAnsi="Times New Roman" w:cs="Times New Roman"/>
          <w:b/>
          <w:bCs/>
          <w:sz w:val="24"/>
          <w:szCs w:val="24"/>
        </w:rPr>
        <w:t xml:space="preserve"> класс (68 ч)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3261"/>
        <w:gridCol w:w="3685"/>
      </w:tblGrid>
      <w:tr w:rsidR="00B43686" w:rsidRPr="006F4FC2" w:rsidTr="00845DEB">
        <w:tc>
          <w:tcPr>
            <w:tcW w:w="1985" w:type="dxa"/>
            <w:shd w:val="clear" w:color="auto" w:fill="F2F2F2" w:themeFill="background1" w:themeFillShade="F2"/>
          </w:tcPr>
          <w:p w:rsidR="00B43686" w:rsidRPr="00195C20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(часов)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</w:t>
            </w:r>
          </w:p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планирование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видов</w:t>
            </w:r>
          </w:p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</w:tr>
      <w:tr w:rsidR="00B43686" w:rsidRPr="006F4FC2" w:rsidTr="00845DEB">
        <w:trPr>
          <w:trHeight w:val="2035"/>
        </w:trPr>
        <w:tc>
          <w:tcPr>
            <w:tcW w:w="19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. Методы и средства творческой и проектной деятельности 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3261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Введение в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рческий про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ект.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Конструкторский этап. Технологический этап. 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изделия.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ключительный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основные этапы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проектной деятельности и их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характеристики.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перечень и краткую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характеристику этапов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проектирования конкретного продукта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. Производство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3261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как основа произ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водства.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Предметы труда.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Сырьё как предмет тру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да.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Промышленное сырьё.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растительное сырьё. Вторичное сырьё и полуфабри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каты. 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Энергия как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труда.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Информация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предмет труда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 труде как основе производства.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 различными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видами предметов труда.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Наблюдать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полнительную информацию о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предметах труда.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в экскурсии.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Выбирать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рефераты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3. Технология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признаки тех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нологии. Технологическая,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и производственная дисциплина.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ческая и технологическая</w:t>
            </w:r>
          </w:p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документация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 признаках техноло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гии.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новые понятия: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технологическая дисциплина;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документация.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дополнительную ин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формацию о технологической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документации. </w:t>
            </w:r>
          </w:p>
          <w:p w:rsidR="00B43686" w:rsidRPr="00B7721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графических объектов и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технологических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4. Техника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Понятие о технической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системе.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Рабочие органы</w:t>
            </w:r>
          </w:p>
          <w:p w:rsidR="00B43686" w:rsidRPr="0094302F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систем (ма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шин).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Двигатели технических систем (машин). Механическая</w:t>
            </w:r>
            <w:r w:rsidRPr="0031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трансмиссия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 технических системах.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Электрическая, гидравли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ческая и пневматическая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трансмиссия в технических</w:t>
            </w:r>
            <w:r w:rsidRPr="0094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системах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B43686" w:rsidRPr="00127D60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 конструктивных эле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ментах техники. 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новое понятие: рабочий орган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машин. </w:t>
            </w:r>
          </w:p>
          <w:p w:rsidR="00B43686" w:rsidRPr="0094302F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разновидностями рабочих органов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зависимости от их назначе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Разбираться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 видах 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предназначении двигателей.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 устройством 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назначением ручных электри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фицированных инструментов.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упражнения по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пользованию инструментами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Технологии получения, обработки, преобразования и использования материалов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резания. Тех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нологии пластического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формования материалов.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технологии обработки древесных материалов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ручными инструментами.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технологии обработки металлов и пластмасс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ручными инструментами.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технологии механической обработки строительных материалов ручны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ми инструментами.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механического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деталей из древесных материалов и металлов.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соеди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нения деталей с помощью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клея. Технологии соедине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ния деталей и элементов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конструкций из строитель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ных материалов.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Особенности технологий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соединения деталей из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текстильных материалов и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кожи.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влаж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но-тепловых операций при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изготовлении изделий из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ткани и кожи.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наклеивания по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крытий.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окра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шивания и лакирования.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нанесения покрытий на детали и кон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струкц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из строительных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3685" w:type="dxa"/>
          </w:tcPr>
          <w:p w:rsidR="00B43686" w:rsidRPr="00B7721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разновидн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технологий механической обработ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ки материалов.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</w:p>
          <w:p w:rsidR="00B43686" w:rsidRPr="00B7721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материалов, пригодных к пластическому формова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нию.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 представление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многообразии ручных инструментов для ручной обработки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Сформировать представление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 способах соединения деталей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из разных материалов. </w:t>
            </w:r>
          </w:p>
          <w:p w:rsidR="00B43686" w:rsidRPr="00B7721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методами и средст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вами отделки изделий.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деталей из тек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стильных материалов и кожи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при изготовлении одежды.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боты по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занию, пластиче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скому формованию различных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материалов при изготовлении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 сборке деталей для простых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изделий из бумаги, картона,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пластмасс, древесины и древе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сных материалов, текстильных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материалов, чёрного и цветного</w:t>
            </w:r>
          </w:p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</w:p>
        </w:tc>
      </w:tr>
      <w:tr w:rsidR="00B43686" w:rsidRPr="006F4FC2" w:rsidTr="00845DEB">
        <w:tc>
          <w:tcPr>
            <w:tcW w:w="19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6. Технологии обработки пищевых продуктов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(здорового) питания. Технология производства молока и приготовления про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дуктов и блюд из него.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кисломолочных продуктов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 приготовления блюд из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них.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 производ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ства кулинарных изделий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из круп, бобовых культур.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блюд из круп и бобовых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культур.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макаронных изде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лий и приготовл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кули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нарных блюд из них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Получать представление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молока,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получения кисломолочных про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дуктов и их переработки.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кулинарной обработки круп, бобо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вых и макаронных изделий.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количество и состав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продуктов, обеспечивающих су-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точную потребность человека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минеральными веществами.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доброкачественность молочных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продуктов органолептическим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методом и экспресс-методом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химического анализа.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Готовить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кулинарные блюда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из молочных и кисломолочных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продуктов, из круп, бобовых 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макаронных изделий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Технологии получения, преобразования и использования</w:t>
            </w:r>
          </w:p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3261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тепловая энер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гия.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Методы и средства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тепловой энергии.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те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пловой энергии в другие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виды энергии и работу.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тепловой энергии. Аккумулирование те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пловой энергии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тепловой энергии, методах 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средствах её получения, о пре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образовании тепловой энергии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другие виды энергии и работу, об аккумулировании тепло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вой энергии.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дополнительную ин-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формацию о получении и при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менении тепловой энергии.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 бытовыми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техническими средствами по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лучения тепловой энергии и их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испытанием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8. Технологии получения, обработки и использования информации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Кодирование информации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при передаче сведений.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Сигналы и знаки при ко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дировании информации.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Символы как средство ко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дирования информации</w:t>
            </w:r>
          </w:p>
        </w:tc>
        <w:tc>
          <w:tcPr>
            <w:tcW w:w="3685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пособы отображе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ния информации.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многообразии знаков, символов, образов,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пригодных для отображения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Выполнить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за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писыванию кратких текстов с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помощью различных средств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отображения информации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9. Технологии растениеводства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Дикорастущие растения,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используемые человеком.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сырья дикорасту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щих растений. Переработка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применение сырья дикорастущих растений.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урожайность дикорастущих растений. Условия и методы сохранения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природной среды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 группах используе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мых человеком дикорастущих</w:t>
            </w:r>
          </w:p>
          <w:p w:rsidR="00B43686" w:rsidRPr="00127D60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растений и способах их при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менения.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особенностями технологий сбора,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заготовки, хранения и переработки дикорастущих растений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 условиями их произрастания.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урожайность дикорастущих растений,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также условия и методы со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хранения природной среды.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3686" w:rsidRPr="0094302F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подго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товки и закладки сырья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дикорастущих растений на хране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Овладевать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методами переработки сырья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дикорастущих растений (при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изготовлении чая, настоев, от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варов и др.)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Технологии животноводства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животноводческой продукции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 их основные элементы.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Содержание животных —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 технологии произ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водства животноводческой</w:t>
            </w:r>
          </w:p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технологиях преобразования жи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вотных организмов в интересах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и их основных эле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ментах.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рефераты, посвящённые технологии разведения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 животных, на приме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ре наблюдений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животными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 подсобного хозяйства,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подсобного хозяйства друзей,</w:t>
            </w:r>
            <w:r w:rsidRPr="00B7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животными зоопарка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11. Социальные технологии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3261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социальных техноло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гий.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коммуни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кации. Структура процесса</w:t>
            </w:r>
          </w:p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3685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социаль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 xml:space="preserve">ных технологий. </w:t>
            </w:r>
          </w:p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Разрабаты</w:t>
            </w:r>
            <w:r w:rsidRPr="00830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варианты технологии об</w:t>
            </w: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</w:tr>
      <w:tr w:rsidR="00B43686" w:rsidRPr="00663BC3" w:rsidTr="00845DEB">
        <w:tc>
          <w:tcPr>
            <w:tcW w:w="19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84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43686" w:rsidRPr="0083053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Обобщающая беседа по</w:t>
            </w:r>
          </w:p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537">
              <w:rPr>
                <w:rFonts w:ascii="Times New Roman" w:hAnsi="Times New Roman" w:cs="Times New Roman"/>
                <w:sz w:val="24"/>
                <w:szCs w:val="24"/>
              </w:rPr>
              <w:t>изученному курсу</w:t>
            </w:r>
          </w:p>
        </w:tc>
        <w:tc>
          <w:tcPr>
            <w:tcW w:w="3685" w:type="dxa"/>
          </w:tcPr>
          <w:p w:rsidR="00B43686" w:rsidRPr="00830537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686" w:rsidRPr="00663BC3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195C20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1D7B2F" w:rsidRDefault="00B43686" w:rsidP="00B4368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7</w:t>
      </w:r>
      <w:r w:rsidRPr="001D7B2F">
        <w:rPr>
          <w:rFonts w:ascii="Times New Roman" w:hAnsi="Times New Roman" w:cs="Times New Roman"/>
          <w:b/>
          <w:bCs/>
          <w:sz w:val="24"/>
          <w:szCs w:val="24"/>
        </w:rPr>
        <w:t xml:space="preserve"> класс (68 ч)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977"/>
        <w:gridCol w:w="3969"/>
      </w:tblGrid>
      <w:tr w:rsidR="00B43686" w:rsidRPr="004D77C5" w:rsidTr="00845DEB">
        <w:tc>
          <w:tcPr>
            <w:tcW w:w="1985" w:type="dxa"/>
            <w:shd w:val="clear" w:color="auto" w:fill="F2F2F2" w:themeFill="background1" w:themeFillShade="F2"/>
          </w:tcPr>
          <w:p w:rsidR="00B43686" w:rsidRPr="00195C20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(часов)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</w:t>
            </w:r>
          </w:p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планирование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видов</w:t>
            </w:r>
          </w:p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</w:tr>
      <w:tr w:rsidR="00B43686" w:rsidRPr="004D77C5" w:rsidTr="00845DEB">
        <w:trPr>
          <w:trHeight w:val="2442"/>
        </w:trPr>
        <w:tc>
          <w:tcPr>
            <w:tcW w:w="1985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. Методы и средства творческой и проектной деятельности 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2977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идей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помощи метода фокаль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ных объектов. Техническая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документация в проекте.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Конструкторская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кументация. Технологическая до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кументация в проекте</w:t>
            </w:r>
          </w:p>
        </w:tc>
        <w:tc>
          <w:tcPr>
            <w:tcW w:w="3969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методе фокальных объектов при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создании инновации.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Знако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видами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технической,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конструкторской и технологи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ческой документации.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изделия при по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мощи 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 фокальных объек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. Производство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2977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руч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ного труда.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Средства труда</w:t>
            </w:r>
          </w:p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современного производст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ва.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Агрегаты и производст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венные линии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современных средствах труда, агрегатах и производственных ли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ниях.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Наблюдать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за средствами труда,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них дополнитель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ную информацию и 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 по соответствующей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 теме. 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экскурсии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предприятие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3. Технология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Pr="00311EA7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производства. Технологическая культура про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изводства.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новые понятия: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производства, технологическая культура и культура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труда.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Делать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выводы о необ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ходимости применен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культуры труда, культуры производства и технологической культуры на производстве и в общеобра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зовательном учреждении.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дополнительную ин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формацию о технологической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культуре работника производства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4. Техника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Двигатели.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Воздушные дви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ели. Гидравлические дви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гатели.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Паровые двигатели.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Тепловые машины внутреннего сгорания. Реактив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ные и ракетные двигатели.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Электрические двигатели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двигателях и их видах.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с различиями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конструкций двигателей.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полнять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работы на станках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5. Технологии получения, обработки, преобразования и использования материалов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2977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Производство металлов.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Производство древесных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синтетических материалов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и пластмасс.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искусствен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ных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локон в текстильном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ва искусственных волокон.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техно-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логии обработки конструкционных материалов реза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нием. Производственные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технологии пластического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формования материалов.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и тер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мические технол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огии обра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ботки материалов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Получать представление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 различных мате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риалов и их свойствах.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комиться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с видами машинной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обработки конструкционных и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текстильных материалов,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 об их сходстве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различиях.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Выполнить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ты по изготовлению проектных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изделий на основе обработки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конструкционных и текстильных материалов с помощью ручных инструментов, приспо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соблений, станков, машин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Технологии обработки пищевых продуктов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2977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основ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ных пищевых продуктов,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используемых в процессе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приготовления изделий из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теста.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Хлеб и продукты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хлебопекарной промышленности. Мучные кондитерские изделия и тесто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для их приготовления.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рыбного сы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рья.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Пищевая ценность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рыбы. Механическая и те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пловая кулинарная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ка рыбы.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Нерыбные пище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вые продукты моря.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Рыбные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консервы и пресервы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тех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нологиях приготовления мучных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кондитерских изделий и 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освоить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их.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с технологиями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обработки рыбы, морепродук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тов и их кулинарным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ванием.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 представление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полученную инфор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мацию и 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делать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выводы о сходстве и различиях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рыбных консервов и пресервов.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определения доброкачественности муч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ных и рыбных продуктов.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Готовить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кулинарные блюда из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теста, рыбы и морепродуктов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7. Технологии получения, преобразования и использования</w:t>
            </w:r>
          </w:p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Энергия магнитного поля.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Энергия электрического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тока.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электромаг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нитного поля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новых понятиях: энергия маг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нитного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оля, энергия электрического тока, энергия электро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магнитного поля.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об областях получения и применения магнитной, электрической и электромаг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нитной энергии.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знания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полнять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реферат.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Технологии получения, обработки и использования информации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каналы получения информации. Метод наблюдения в получении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новой информации.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проведения наблюдений. Опыты или эксперименты для получе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ния новой информации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Знакомиться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получения информации, методы и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наблюдений.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Прово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 о методах и средствах наблюдений за реаль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ными процессами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вать представление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 них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9. Технологии растениеводства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</w:p>
        </w:tc>
        <w:tc>
          <w:tcPr>
            <w:tcW w:w="2977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Грибы. Их значение в при-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роде и жизни человека. Ха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рактеристика искусственно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выращиваемых съедобных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грибов.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среде и условиям выращивания культивируемых гри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бов. Технологии ухода за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грибницами и получение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урожая шампиньонов 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вёшенок.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Безопасные технологии сбора и заготовки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грибов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особенностя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ми строения одноклеточных и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многоклеточных грибов, с ис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пользованием одноклеточных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 многоклеточных грибов в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процессах и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технологиях, с технологиями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искусственного выращивания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грибов.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Усваивать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внешнего строения съедобных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и ядовитых грибов.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безопасные технологии сбора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грибов. </w:t>
            </w:r>
          </w:p>
          <w:p w:rsidR="00B43686" w:rsidRPr="005D5EC1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о технологи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ях заготовки и хранения грибов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10. Технологии животноводства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Корма для животных.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кормов и их питательность. Составление рацио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нов кормления.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кормов к скармливанию и</w:t>
            </w:r>
          </w:p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раздача их животным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содержании животных как элемен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те технологии преобразования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животных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анизмов в инте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ресах человека.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технологиями составления рационов кормления различных животных и правилами раздачи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кормов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11. Социальные технологии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социологиче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ских исследований. 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опроса: анкетиро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вание. Технология опроса:</w:t>
            </w:r>
          </w:p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методы и средства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применения социальных техно-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логий для получения информа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вопросники, анкеты и тесты для учебных пред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 xml:space="preserve">метов. </w:t>
            </w:r>
            <w:r w:rsidRPr="004D7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анкети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ние и обработку результатов</w:t>
            </w:r>
          </w:p>
        </w:tc>
      </w:tr>
      <w:tr w:rsidR="00B43686" w:rsidRPr="004D77C5" w:rsidTr="00845DEB">
        <w:tc>
          <w:tcPr>
            <w:tcW w:w="1985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84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43686" w:rsidRPr="004D77C5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Обобщающая беседа по</w:t>
            </w:r>
          </w:p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7C5">
              <w:rPr>
                <w:rFonts w:ascii="Times New Roman" w:hAnsi="Times New Roman" w:cs="Times New Roman"/>
                <w:sz w:val="24"/>
                <w:szCs w:val="24"/>
              </w:rPr>
              <w:t>изученному курсу</w:t>
            </w:r>
          </w:p>
        </w:tc>
        <w:tc>
          <w:tcPr>
            <w:tcW w:w="3969" w:type="dxa"/>
          </w:tcPr>
          <w:p w:rsidR="00B43686" w:rsidRPr="004D77C5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686" w:rsidRPr="004D77C5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D77C5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D77C5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Default="00B43686" w:rsidP="00B43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01F4">
        <w:rPr>
          <w:rFonts w:ascii="Times New Roman" w:hAnsi="Times New Roman" w:cs="Times New Roman"/>
          <w:b/>
          <w:bCs/>
          <w:sz w:val="24"/>
          <w:szCs w:val="24"/>
        </w:rPr>
        <w:lastRenderedPageBreak/>
        <w:t>8 класс (34 ч)</w:t>
      </w:r>
    </w:p>
    <w:p w:rsidR="00B43686" w:rsidRPr="004801F4" w:rsidRDefault="00B43686" w:rsidP="00B4368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977"/>
        <w:gridCol w:w="3969"/>
      </w:tblGrid>
      <w:tr w:rsidR="00B43686" w:rsidRPr="004801F4" w:rsidTr="00845DEB">
        <w:tc>
          <w:tcPr>
            <w:tcW w:w="1985" w:type="dxa"/>
            <w:shd w:val="clear" w:color="auto" w:fill="F2F2F2" w:themeFill="background1" w:themeFillShade="F2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программы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 (часов)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</w:t>
            </w:r>
          </w:p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планирование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видов</w:t>
            </w:r>
          </w:p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</w:tr>
      <w:tr w:rsidR="00B43686" w:rsidRPr="004801F4" w:rsidTr="00845DEB">
        <w:trPr>
          <w:trHeight w:val="2442"/>
        </w:trPr>
        <w:tc>
          <w:tcPr>
            <w:tcW w:w="1985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1. Методы и средства творческой и проектной деятельности 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Дизайн в процессе проек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тирования продукта труда.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дизайнерской де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ятельности.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мозгового штурма при создании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инноваций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 возможностями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дизайна продукта труда.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ваивать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методы творчества в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проектной деятельности.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в деловой игре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«Мозговой штурм».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Разраба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тывать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конструкции изделия 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 морфологического ана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лиза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2. Производство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труда. Стандар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ты производства продуктов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труда.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Эталоны контроля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качества продуктов труда.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контроль стандартизированных характеристик про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дуктов труда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продуктах труда и необходимости использования стандартов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для их производства.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Усваивать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влияние частоты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контрольных изме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рений 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мощью различных инструментов и эталонов на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качество продуктов труда.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дополнительную ин-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формацию о современных измерительных приборах, их отли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чиях от ранее существовавших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моделей.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экскурсии на промышленное предпри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ятие.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 о качестве современных продуктов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труда разных производств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3. Технология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(3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технологий.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материального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производства 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земледелия.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информа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ционных технологий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 более полное пре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ставление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 различных видах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технологий разных производств. </w:t>
            </w:r>
            <w:r w:rsidRPr="004801F4">
              <w:rPr>
                <w:rFonts w:ascii="Times New Roman" w:hAnsi="Times New Roman" w:cs="Times New Roman"/>
                <w:b/>
                <w:sz w:val="24"/>
                <w:szCs w:val="24"/>
              </w:rPr>
              <w:t>Собирать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дополнительную ин-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формацию о видах отраслевых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4. Техника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(3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управления техно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логическими машинами.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управления. Автоматическое управление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устройствами и машинами.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элементы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томатики. Автоматизация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Получать представление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органах управления техникой, о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системе управления, об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обенностях автоматизированной тех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ники, автоматических устройств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 машин, станков с ЧПУ.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 конструкцией 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принципами работы устройств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систем управления техни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кой, автоматических устройств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бытовой техники.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Выполнить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сборку простых автоматических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 из деталей специаль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ного конструктора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Технологии получения, обработки, преобразования и использования материалов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(4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Плавление материалов 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отливка изделий.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Пайка металлов.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Сварка матери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алов. Закалка материалов.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Электроискровая обработка материалов. Электрохими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ческая обработка металлов.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Ультразвуковая обработка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Лучевые методы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обработки материалов. Особенности технологий обра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ботки жидкостей и газов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технологиях термической об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работки материалов, плавления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и литье, закалке,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пайке, сварке.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по изготовлению проектных изделий посредством технологий плавления и литья (новогодние свечи из парафина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или воска) и др.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6. Технологии обработки пищевых продуктов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(4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птицы.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живот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 видами птиц 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животных, мясо которых ис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пользуется в кулинарии.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ваивать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правила механической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кулинарной обработки мяса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птиц и животных.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представление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 влиянии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человека полезных веществ и витаминов, содержа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щихся в мясе птиц и животных.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органолептический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оценки качества мяса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птиц и животных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7. Технологии получения, преобразования и использования</w:t>
            </w:r>
          </w:p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(3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Выделение энергии при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химических реакциях. Химическая обработка материалов и получение новых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969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новым поняти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ем: химическая энергия.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пре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вращении химической энергии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в тепловую: выделение тепла,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поглощение тепла.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Собирать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областях получения и при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менения химической энергии,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Подготовить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686" w:rsidRPr="0096549B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Технологии получения, обработки и использования информации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(3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формы представления информации для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хранения.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Средства записи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информации. Современные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записи и хране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ния информации</w:t>
            </w:r>
          </w:p>
        </w:tc>
        <w:tc>
          <w:tcPr>
            <w:tcW w:w="3969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формами хра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нения информации.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характеристиках средств записи и хране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ния информации и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полученные сведения.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компьютере как средстве по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лучения, обработки и записи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Подготовить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снять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 своём классе с применением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различных технологий записи 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хранения информации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9. Технологии растениеводства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(4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Микроорганизмы, их строение и значение для чело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века.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Бактерии и вирусы в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отехнологиях. Культивирование одноклеточных зелёных водорослей. Исполь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зование одноклеточных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грибов в биотехнологиях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особенностях строения микро-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организмов (бактерий, вирусов,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одноклеточных водорослей и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одноклеточных грибов). </w:t>
            </w:r>
          </w:p>
          <w:p w:rsidR="00B43686" w:rsidRPr="0096549B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чать 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исполь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зовании микроорганизмов в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биотехнологических процессах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и биотехнологиях.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искусственного выращивания одноклеточных зелё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ных водорослей.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Собирать до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полнительную информацию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использовании кисломолочных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бактерий для получения кисло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молочной продукции (творога,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кефира и др.)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10. Технологии животноводства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(3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продукции животноводства. Разведение животных, их породы и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продуктивность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получении продукции животноводства в птицевод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стве, овцеводстве, скотоводстве.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необходимо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стью постоянного обновления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и пополнения стада. </w:t>
            </w:r>
          </w:p>
          <w:p w:rsidR="00B43686" w:rsidRPr="0096549B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Усвоить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представления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об основных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качествах сельскохозяйственных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животных: породе, прод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уктивности, хозяйственно полезных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признаках, экстерьере.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разведения животных с учётом того, что все породы животных были созданы и совершенствуются путём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отбора и подбора.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работы по озна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комлению с порода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животных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кошек, собак и др.) и оценке их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экстерьера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Социальные технологии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(3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категории ры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ночной экономики.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такое рынок. Маркетинг как технология управления рынком. Методы стиму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лирования сбыта.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исследования рынка</w:t>
            </w:r>
          </w:p>
        </w:tc>
        <w:tc>
          <w:tcPr>
            <w:tcW w:w="3969" w:type="dxa"/>
          </w:tcPr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рын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ке и рыночной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экономике, методах и средствах стимулирования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сбыта.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и особенности маркетин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га.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Ознакомиться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понятиями: потребительная стоимость и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цена товара, деньги. </w:t>
            </w:r>
          </w:p>
          <w:p w:rsidR="00B43686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качестве и характеристиках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 xml:space="preserve">рекламы. 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</w:t>
            </w:r>
            <w:r w:rsidRPr="00480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готовить </w:t>
            </w: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рекламу изделия или</w:t>
            </w:r>
          </w:p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услуги творческого проекта</w:t>
            </w:r>
          </w:p>
        </w:tc>
      </w:tr>
      <w:tr w:rsidR="00B43686" w:rsidRPr="004801F4" w:rsidTr="00845DEB">
        <w:tc>
          <w:tcPr>
            <w:tcW w:w="1985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84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43686" w:rsidRPr="004801F4" w:rsidRDefault="00B43686" w:rsidP="00845D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Обобщающая беседа по</w:t>
            </w:r>
          </w:p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F4">
              <w:rPr>
                <w:rFonts w:ascii="Times New Roman" w:hAnsi="Times New Roman" w:cs="Times New Roman"/>
                <w:sz w:val="24"/>
                <w:szCs w:val="24"/>
              </w:rPr>
              <w:t>изученному курсу</w:t>
            </w:r>
          </w:p>
        </w:tc>
        <w:tc>
          <w:tcPr>
            <w:tcW w:w="3969" w:type="dxa"/>
          </w:tcPr>
          <w:p w:rsidR="00B43686" w:rsidRPr="004801F4" w:rsidRDefault="00B43686" w:rsidP="00845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686" w:rsidRPr="004801F4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801F4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801F4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801F4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801F4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801F4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4801F4" w:rsidRDefault="00B43686" w:rsidP="00B4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B43686" w:rsidRPr="00311EA7" w:rsidRDefault="00B43686" w:rsidP="00B43686">
      <w:pPr>
        <w:rPr>
          <w:rFonts w:ascii="Times New Roman" w:hAnsi="Times New Roman" w:cs="Times New Roman"/>
          <w:sz w:val="24"/>
          <w:szCs w:val="24"/>
        </w:rPr>
      </w:pPr>
    </w:p>
    <w:p w:rsidR="00784C63" w:rsidRDefault="00784C63">
      <w:bookmarkStart w:id="0" w:name="_GoBack"/>
      <w:bookmarkEnd w:id="0"/>
    </w:p>
    <w:sectPr w:rsidR="00784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40F37"/>
    <w:multiLevelType w:val="hybridMultilevel"/>
    <w:tmpl w:val="D5D84D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0E044FB"/>
    <w:multiLevelType w:val="hybridMultilevel"/>
    <w:tmpl w:val="CB4E1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7169B"/>
    <w:multiLevelType w:val="multilevel"/>
    <w:tmpl w:val="DF2672E2"/>
    <w:styleLink w:val="WW8Num7"/>
    <w:lvl w:ilvl="0">
      <w:numFmt w:val="bullet"/>
      <w:lvlText w:val=""/>
      <w:lvlJc w:val="left"/>
      <w:pPr>
        <w:ind w:left="0" w:firstLine="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59560ADB"/>
    <w:multiLevelType w:val="multilevel"/>
    <w:tmpl w:val="64D6D11C"/>
    <w:styleLink w:val="WW8Num4"/>
    <w:lvl w:ilvl="0">
      <w:numFmt w:val="bullet"/>
      <w:lvlText w:val=""/>
      <w:lvlJc w:val="left"/>
      <w:pPr>
        <w:ind w:left="0" w:firstLine="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F5"/>
    <w:rsid w:val="00784C63"/>
    <w:rsid w:val="00B43686"/>
    <w:rsid w:val="00FD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4">
    <w:name w:val="WW8Num4"/>
    <w:rsid w:val="00B43686"/>
    <w:pPr>
      <w:numPr>
        <w:numId w:val="1"/>
      </w:numPr>
    </w:pPr>
  </w:style>
  <w:style w:type="numbering" w:customStyle="1" w:styleId="WW8Num7">
    <w:name w:val="WW8Num7"/>
    <w:rsid w:val="00B43686"/>
    <w:pPr>
      <w:numPr>
        <w:numId w:val="4"/>
      </w:numPr>
    </w:pPr>
  </w:style>
  <w:style w:type="table" w:styleId="a3">
    <w:name w:val="Table Grid"/>
    <w:basedOn w:val="a1"/>
    <w:uiPriority w:val="59"/>
    <w:rsid w:val="00B43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6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4">
    <w:name w:val="WW8Num4"/>
    <w:rsid w:val="00B43686"/>
    <w:pPr>
      <w:numPr>
        <w:numId w:val="1"/>
      </w:numPr>
    </w:pPr>
  </w:style>
  <w:style w:type="numbering" w:customStyle="1" w:styleId="WW8Num7">
    <w:name w:val="WW8Num7"/>
    <w:rsid w:val="00B43686"/>
    <w:pPr>
      <w:numPr>
        <w:numId w:val="4"/>
      </w:numPr>
    </w:pPr>
  </w:style>
  <w:style w:type="table" w:styleId="a3">
    <w:name w:val="Table Grid"/>
    <w:basedOn w:val="a1"/>
    <w:uiPriority w:val="59"/>
    <w:rsid w:val="00B43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6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8736</Words>
  <Characters>49797</Characters>
  <Application>Microsoft Office Word</Application>
  <DocSecurity>0</DocSecurity>
  <Lines>414</Lines>
  <Paragraphs>116</Paragraphs>
  <ScaleCrop>false</ScaleCrop>
  <Company/>
  <LinksUpToDate>false</LinksUpToDate>
  <CharactersWithSpaces>58417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2020-10-26T09:43:00Z</dcterms:created>
  <dcterms:modified xsi:type="dcterms:W3CDTF">2020-10-26T09:44:00Z</dcterms:modified>
</cp:coreProperties>
</file>